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114" w:right="273" w:firstLine="1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Коллегии Администрации Кемеровской области от 18 августа 2011 г. N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388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"Об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утверждении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Порядка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осуществления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временных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ограничений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или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прекращения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 местного значения Кемеровской области - Кузбасса" (с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2"/>
          </w:rPr>
          <w:t> </w:t>
        </w:r>
        <w:r>
          <w:rPr>
            <w:rFonts w:ascii="Arial" w:hAnsi="Arial"/>
            <w:color w:val="0F6BBF"/>
          </w:rPr>
          <w:t>и</w:t>
        </w:r>
        <w:r>
          <w:rPr>
            <w:rFonts w:ascii="Arial" w:hAnsi="Arial"/>
            <w:color w:val="0F6BBF"/>
            <w:spacing w:val="-1"/>
          </w:rPr>
          <w:t> </w:t>
        </w:r>
        <w:r>
          <w:rPr>
            <w:rFonts w:ascii="Arial" w:hAnsi="Arial"/>
            <w:color w:val="0F6BBF"/>
          </w:rPr>
          <w:t>дополнениями)</w:t>
        </w:r>
      </w:hyperlink>
    </w:p>
    <w:p>
      <w:pPr>
        <w:pStyle w:val="BodyText"/>
        <w:ind w:left="0" w:firstLine="0"/>
        <w:jc w:val="left"/>
        <w:rPr>
          <w:rFonts w:ascii="Arial"/>
          <w:b/>
          <w:sz w:val="11"/>
        </w:rPr>
      </w:pPr>
      <w:r>
        <w:rPr/>
        <w:pict>
          <v:group style="position:absolute;margin-left:50pt;margin-top:8.290064pt;width:495pt;height:42.25pt;mso-position-horizontal-relative:page;mso-position-vertical-relative:paragraph;z-index:-15728640;mso-wrap-distance-left:0;mso-wrap-distance-right:0" coordorigin="1000,166" coordsize="9900,845">
            <v:shape style="position:absolute;left:1000;top:165;width:9900;height:845" coordorigin="1000,166" coordsize="9900,845" path="m10900,166l1000,166,1000,416,1000,511,1000,666,1000,761,1000,1011,4011,1011,4011,761,8535,761,8535,511,10900,511,10900,166xe" filled="true" fillcolor="#efefef" stroked="false">
              <v:path arrowok="t"/>
              <v:fill type="solid"/>
            </v:shape>
            <v:shape style="position:absolute;left:1000;top:76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10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16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0" w:val="left" w:leader="none"/>
                        <w:tab w:pos="4182" w:val="left" w:leader="none"/>
                        <w:tab w:pos="5154" w:val="left" w:leader="none"/>
                        <w:tab w:pos="5473" w:val="left" w:leader="none"/>
                        <w:tab w:pos="5805" w:val="left" w:leader="none"/>
                        <w:tab w:pos="6914" w:val="left" w:leader="none"/>
                        <w:tab w:pos="7576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Заголовок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37" w:lineRule="auto" w:before="125"/>
        <w:ind w:left="478" w:right="69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Постановление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Коллегии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Администрации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Кемеровской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18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августа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2011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388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"Об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утверждении Порядка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осуществления временных ограничений</w:t>
      </w:r>
    </w:p>
    <w:p>
      <w:pPr>
        <w:pStyle w:val="Heading1"/>
        <w:spacing w:line="237" w:lineRule="auto"/>
        <w:ind w:left="1400" w:right="1614"/>
      </w:pP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прекращений</w:t>
      </w:r>
      <w:hyperlink r:id="rId10">
        <w:r>
          <w:rPr>
            <w:rFonts w:ascii="Arial" w:hAnsi="Arial"/>
            <w:color w:val="0F6BBF"/>
          </w:rPr>
          <w:t>#</w:t>
        </w:r>
        <w:r>
          <w:rPr>
            <w:rFonts w:ascii="Arial" w:hAnsi="Arial"/>
            <w:color w:val="0F6BBF"/>
            <w:spacing w:val="-13"/>
          </w:rPr>
          <w:t> </w:t>
        </w:r>
      </w:hyperlink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7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по</w:t>
      </w:r>
      <w:r>
        <w:rPr>
          <w:color w:val="26282D"/>
          <w:spacing w:val="-6"/>
        </w:rPr>
        <w:t> </w:t>
      </w:r>
      <w:r>
        <w:rPr>
          <w:color w:val="26282D"/>
        </w:rPr>
        <w:t>автомобильным</w:t>
      </w:r>
      <w:r>
        <w:rPr>
          <w:color w:val="26282D"/>
          <w:spacing w:val="-52"/>
        </w:rPr>
        <w:t> </w:t>
      </w:r>
      <w:r>
        <w:rPr>
          <w:color w:val="26282D"/>
        </w:rPr>
        <w:t>дорогам регионального или межмуниципального, местного значения</w:t>
      </w:r>
      <w:r>
        <w:rPr>
          <w:color w:val="26282D"/>
          <w:spacing w:val="1"/>
        </w:rPr>
        <w:t> </w:t>
      </w:r>
      <w:r>
        <w:rPr>
          <w:color w:val="26282D"/>
        </w:rPr>
        <w:t>Кемеровской</w:t>
      </w:r>
      <w:r>
        <w:rPr>
          <w:color w:val="26282D"/>
          <w:spacing w:val="-2"/>
        </w:rPr>
        <w:t> </w:t>
      </w:r>
      <w:r>
        <w:rPr>
          <w:color w:val="26282D"/>
        </w:rPr>
        <w:t>области - Кузбасса"</w:t>
      </w:r>
    </w:p>
    <w:p>
      <w:pPr>
        <w:spacing w:before="103"/>
        <w:ind w:left="478" w:right="5510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055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12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апреля,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0pt;margin-top:55.640553pt;width:495pt;height:42.25pt;mso-position-horizontal-relative:page;mso-position-vertical-relative:paragraph;z-index:-15727616;mso-wrap-distance-left:0;mso-wrap-distance-right:0" type="#_x0000_t202" filled="true" fillcolor="#efefef" stroked="false">
            <v:textbox inset="0,0,0,0">
              <w:txbxContent>
                <w:p>
                  <w:pPr>
                    <w:tabs>
                      <w:tab w:pos="3032" w:val="left" w:leader="none"/>
                    </w:tabs>
                    <w:spacing w:line="252" w:lineRule="exact" w:before="13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bookmarkStart w:name="_bookmark0" w:id="1"/>
                  <w:bookmarkEnd w:id="1"/>
                  <w:r>
                    <w:rPr/>
                  </w:r>
                  <w:r>
                    <w:rPr>
                      <w:i/>
                      <w:sz w:val="22"/>
                    </w:rPr>
                    <w:t>Информация</w:t>
                  </w:r>
                  <w:r>
                    <w:rPr>
                      <w:i/>
                      <w:spacing w:val="2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об</w:t>
                  </w:r>
                  <w:r>
                    <w:rPr>
                      <w:i/>
                      <w:spacing w:val="2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изменениях:</w:t>
                    <w:tab/>
                  </w:r>
                  <w:hyperlink r:id="rId11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Постановлением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10"/>
                        <w:sz w:val="22"/>
                      </w:rPr>
                      <w:t> </w:t>
                    </w:r>
                  </w:hyperlink>
                  <w:r>
                    <w:rPr>
                      <w:i/>
                      <w:color w:val="353842"/>
                      <w:sz w:val="22"/>
                    </w:rPr>
                    <w:t>Коллегии</w:t>
                  </w:r>
                  <w:r>
                    <w:rPr>
                      <w:i/>
                      <w:color w:val="353842"/>
                      <w:spacing w:val="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Администрации</w:t>
                  </w:r>
                  <w:r>
                    <w:rPr>
                      <w:i/>
                      <w:color w:val="353842"/>
                      <w:spacing w:val="15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Кемеровской</w:t>
                  </w:r>
                  <w:r>
                    <w:rPr>
                      <w:i/>
                      <w:color w:val="353842"/>
                      <w:spacing w:val="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области</w:t>
                  </w:r>
                  <w:r>
                    <w:rPr>
                      <w:i/>
                      <w:color w:val="353842"/>
                      <w:spacing w:val="16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от</w:t>
                  </w:r>
                </w:p>
                <w:p>
                  <w:pPr>
                    <w:spacing w:line="250" w:lineRule="exact" w:before="0"/>
                    <w:ind w:left="17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color w:val="353842"/>
                      <w:sz w:val="22"/>
                    </w:rPr>
                    <w:t>28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августа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2013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г.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N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355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преамбулу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настоящего</w:t>
                  </w:r>
                  <w:r>
                    <w:rPr>
                      <w:i/>
                      <w:color w:val="353842"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постановления</w:t>
                  </w:r>
                  <w:r>
                    <w:rPr>
                      <w:i/>
                      <w:color w:val="353842"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внесены</w:t>
                  </w:r>
                  <w:r>
                    <w:rPr>
                      <w:i/>
                      <w:color w:val="353842"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color w:val="353842"/>
                      <w:sz w:val="22"/>
                    </w:rPr>
                    <w:t>изменения</w:t>
                  </w:r>
                </w:p>
                <w:p>
                  <w:pPr>
                    <w:spacing w:line="251" w:lineRule="exact" w:before="0"/>
                    <w:ind w:left="170" w:right="0" w:firstLine="0"/>
                    <w:jc w:val="left"/>
                    <w:rPr>
                      <w:rFonts w:ascii="Arial" w:hAnsi="Arial"/>
                      <w:i/>
                      <w:sz w:val="22"/>
                    </w:rPr>
                  </w:pPr>
                  <w:hyperlink w:history="true" w:anchor="_bookmark0"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См.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текст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преамбулы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в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предыдущей</w:t>
                    </w:r>
                    <w:r>
                      <w:rPr>
                        <w:rFonts w:ascii="Arial" w:hAnsi="Arial"/>
                        <w:i/>
                        <w:color w:val="0F6BBF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F6BBF"/>
                        <w:sz w:val="22"/>
                      </w:rPr>
                      <w:t>редакции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37" w:lineRule="auto" w:before="31" w:after="56"/>
        <w:ind w:right="255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hyperlink r:id="rId12">
        <w:r>
          <w:rPr>
            <w:rFonts w:ascii="Microsoft Sans Serif" w:hAnsi="Microsoft Sans Serif"/>
            <w:color w:val="0F6BBF"/>
          </w:rPr>
          <w:t>пункта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2.1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статьи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30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08.11.2007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257-ФЗ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автомобильных дорогах и о дорожной деятельности в Российской Федерации и о внесении изменений в</w:t>
      </w:r>
      <w:r>
        <w:rPr>
          <w:spacing w:val="1"/>
        </w:rPr>
        <w:t> </w:t>
      </w:r>
      <w:r>
        <w:rPr/>
        <w:t>отдельные законодательные акты Российской Федерации" и </w:t>
      </w:r>
      <w:hyperlink r:id="rId13">
        <w:r>
          <w:rPr>
            <w:rFonts w:ascii="Microsoft Sans Serif" w:hAnsi="Microsoft Sans Serif"/>
            <w:color w:val="0F6BBF"/>
          </w:rPr>
          <w:t>пункта 2 статьи 4-2 </w:t>
        </w:r>
      </w:hyperlink>
      <w:r>
        <w:rPr/>
        <w:t>Закона Кемеровской</w:t>
      </w:r>
      <w:r>
        <w:rPr>
          <w:spacing w:val="1"/>
        </w:rPr>
        <w:t> </w:t>
      </w:r>
      <w:r>
        <w:rPr/>
        <w:t>области от 27.12.2007 N 179-ОЗ "О разграничении полномочий между органами государственной власти</w:t>
      </w:r>
      <w:r>
        <w:rPr>
          <w:spacing w:val="-52"/>
        </w:rPr>
        <w:t> </w:t>
      </w:r>
      <w:r>
        <w:rPr/>
        <w:t>Кемеровской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дорожной</w:t>
      </w:r>
      <w:r>
        <w:rPr>
          <w:spacing w:val="1"/>
        </w:rPr>
        <w:t> </w:t>
      </w:r>
      <w:r>
        <w:rPr/>
        <w:t>деятельности"</w:t>
      </w:r>
      <w:r>
        <w:rPr>
          <w:spacing w:val="-2"/>
        </w:rPr>
        <w:t> </w:t>
      </w:r>
      <w:r>
        <w:rPr/>
        <w:t>Коллегия</w:t>
      </w:r>
      <w:r>
        <w:rPr>
          <w:spacing w:val="-2"/>
        </w:rPr>
        <w:t> </w:t>
      </w:r>
      <w:r>
        <w:rPr/>
        <w:t>Администрации</w:t>
      </w:r>
      <w:r>
        <w:rPr>
          <w:spacing w:val="-2"/>
        </w:rPr>
        <w:t> </w:t>
      </w:r>
      <w:r>
        <w:rPr/>
        <w:t>Кемеровской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постановляет: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7535,595,7535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37" w:lineRule="auto" w:before="11" w:after="0"/>
        <w:ind w:left="100" w:right="255" w:firstLine="720"/>
        <w:jc w:val="both"/>
        <w:rPr>
          <w:sz w:val="22"/>
        </w:rPr>
      </w:pPr>
      <w:r>
        <w:rPr/>
        <w:pict>
          <v:group style="position:absolute;margin-left:50pt;margin-top:40.966831pt;width:495pt;height:42.25pt;mso-position-horizontal-relative:page;mso-position-vertical-relative:paragraph;z-index:-15726592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414,8535,1414,8535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" w:id="3"/>
                    <w:bookmarkEnd w:id="3"/>
                    <w:r>
                      <w:rPr/>
                    </w:r>
                    <w:hyperlink w:history="true" w:anchor="_bookmark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4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Утвердить прилагаемый </w:t>
      </w:r>
      <w:hyperlink w:history="true" w:anchor="_bookmark4">
        <w:r>
          <w:rPr>
            <w:rFonts w:ascii="Microsoft Sans Serif" w:hAnsi="Microsoft Sans Serif"/>
            <w:color w:val="0F6BBF"/>
            <w:sz w:val="22"/>
          </w:rPr>
          <w:t>Порядок </w:t>
        </w:r>
      </w:hyperlink>
      <w:r>
        <w:rPr>
          <w:sz w:val="22"/>
        </w:rPr>
        <w:t>осуществления временных ограничений или прекращений</w:t>
      </w:r>
      <w:r>
        <w:rPr>
          <w:spacing w:val="1"/>
          <w:sz w:val="22"/>
        </w:rPr>
        <w:t> </w:t>
      </w:r>
      <w:r>
        <w:rPr>
          <w:sz w:val="22"/>
        </w:rPr>
        <w:t>движения транспортных средств по автомобильным дорогам регионального или 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 Кемеровской</w:t>
      </w:r>
      <w:r>
        <w:rPr>
          <w:spacing w:val="-1"/>
          <w:sz w:val="22"/>
        </w:rPr>
        <w:t> </w:t>
      </w:r>
      <w:r>
        <w:rPr>
          <w:sz w:val="22"/>
        </w:rPr>
        <w:t>области</w:t>
      </w:r>
      <w:r>
        <w:rPr>
          <w:spacing w:val="-1"/>
          <w:sz w:val="22"/>
        </w:rPr>
        <w:t> </w:t>
      </w:r>
      <w:r>
        <w:rPr>
          <w:sz w:val="22"/>
        </w:rPr>
        <w:t>- Кузбасса.</w:t>
      </w: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37" w:lineRule="auto" w:before="17" w:after="0"/>
        <w:ind w:left="100" w:right="256" w:firstLine="720"/>
        <w:jc w:val="both"/>
        <w:rPr>
          <w:sz w:val="22"/>
        </w:rPr>
      </w:pP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Министерство</w:t>
      </w:r>
      <w:r>
        <w:rPr>
          <w:spacing w:val="1"/>
          <w:sz w:val="22"/>
        </w:rPr>
        <w:t> </w:t>
      </w:r>
      <w:r>
        <w:rPr>
          <w:sz w:val="22"/>
        </w:rPr>
        <w:t>жилищно-коммунального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комплекса</w:t>
      </w:r>
      <w:r>
        <w:rPr>
          <w:spacing w:val="1"/>
          <w:sz w:val="22"/>
        </w:rPr>
        <w:t> </w:t>
      </w:r>
      <w:r>
        <w:rPr>
          <w:sz w:val="22"/>
        </w:rPr>
        <w:t>Кузбасса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Кузбасса,</w:t>
      </w:r>
      <w:r>
        <w:rPr>
          <w:spacing w:val="1"/>
          <w:sz w:val="22"/>
        </w:rPr>
        <w:t> </w:t>
      </w:r>
      <w:r>
        <w:rPr>
          <w:sz w:val="22"/>
        </w:rPr>
        <w:t>осуществляющим</w:t>
      </w:r>
      <w:r>
        <w:rPr>
          <w:spacing w:val="1"/>
          <w:sz w:val="22"/>
        </w:rPr>
        <w:t> </w:t>
      </w: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Кузбасса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орган).</w:t>
      </w:r>
    </w:p>
    <w:p>
      <w:pPr>
        <w:pStyle w:val="ListParagraph"/>
        <w:numPr>
          <w:ilvl w:val="0"/>
          <w:numId w:val="1"/>
        </w:numPr>
        <w:tabs>
          <w:tab w:pos="1251" w:val="left" w:leader="none"/>
        </w:tabs>
        <w:spacing w:line="237" w:lineRule="auto" w:before="0" w:after="0"/>
        <w:ind w:left="100" w:right="255" w:firstLine="720"/>
        <w:jc w:val="both"/>
        <w:rPr>
          <w:sz w:val="22"/>
        </w:rPr>
      </w:pPr>
      <w:r>
        <w:rPr>
          <w:sz w:val="22"/>
        </w:rPr>
        <w:t>Рекомендовать</w:t>
      </w:r>
      <w:r>
        <w:rPr>
          <w:spacing w:val="1"/>
          <w:sz w:val="22"/>
        </w:rPr>
        <w:t> </w:t>
      </w:r>
      <w:r>
        <w:rPr>
          <w:sz w:val="22"/>
        </w:rPr>
        <w:t>органам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</w:t>
      </w:r>
      <w:r>
        <w:rPr>
          <w:spacing w:val="1"/>
          <w:sz w:val="22"/>
        </w:rPr>
        <w:t> </w:t>
      </w:r>
      <w:r>
        <w:rPr>
          <w:sz w:val="22"/>
        </w:rPr>
        <w:t>определить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самоуправления, осуществляющие временные ограничение или прекращение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2"/>
          <w:sz w:val="22"/>
        </w:rPr>
        <w:t> </w:t>
      </w:r>
      <w:r>
        <w:rPr>
          <w:sz w:val="22"/>
        </w:rPr>
        <w:t>местного</w:t>
      </w:r>
      <w:r>
        <w:rPr>
          <w:spacing w:val="-2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уполномоченный</w:t>
      </w:r>
      <w:r>
        <w:rPr>
          <w:spacing w:val="-1"/>
          <w:sz w:val="22"/>
        </w:rPr>
        <w:t> </w:t>
      </w:r>
      <w:r>
        <w:rPr>
          <w:sz w:val="22"/>
        </w:rPr>
        <w:t>орган).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37" w:lineRule="auto" w:before="0" w:after="0"/>
        <w:ind w:left="100" w:right="258" w:firstLine="720"/>
        <w:jc w:val="both"/>
        <w:rPr>
          <w:sz w:val="22"/>
        </w:rPr>
      </w:pPr>
      <w:r>
        <w:rPr/>
        <w:pict>
          <v:group style="position:absolute;margin-left:50pt;margin-top:65.416832pt;width:495pt;height:42.25pt;mso-position-horizontal-relative:page;mso-position-vertical-relative:paragraph;z-index:-15726080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8535,1903,8535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" w:id="4"/>
                    <w:bookmarkEnd w:id="4"/>
                    <w:r>
                      <w:rPr/>
                    </w:r>
                    <w:hyperlink w:history="true" w:anchor="_bookmark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5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5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Департаменту документационного обеспечения Администрации Кемеровской области (Т.Н.</w:t>
      </w:r>
      <w:r>
        <w:rPr>
          <w:spacing w:val="1"/>
          <w:sz w:val="22"/>
        </w:rPr>
        <w:t> </w:t>
      </w:r>
      <w:r>
        <w:rPr>
          <w:sz w:val="22"/>
        </w:rPr>
        <w:t>Вовченко),</w:t>
      </w:r>
      <w:r>
        <w:rPr>
          <w:spacing w:val="1"/>
          <w:sz w:val="22"/>
        </w:rPr>
        <w:t> </w:t>
      </w:r>
      <w:r>
        <w:rPr>
          <w:sz w:val="22"/>
        </w:rPr>
        <w:t>главному</w:t>
      </w:r>
      <w:r>
        <w:rPr>
          <w:spacing w:val="1"/>
          <w:sz w:val="22"/>
        </w:rPr>
        <w:t> </w:t>
      </w:r>
      <w:r>
        <w:rPr>
          <w:sz w:val="22"/>
        </w:rPr>
        <w:t>управлению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Администрации</w:t>
      </w:r>
      <w:r>
        <w:rPr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(А.В.</w:t>
      </w:r>
      <w:r>
        <w:rPr>
          <w:spacing w:val="1"/>
          <w:sz w:val="22"/>
        </w:rPr>
        <w:t> </w:t>
      </w:r>
      <w:r>
        <w:rPr>
          <w:sz w:val="22"/>
        </w:rPr>
        <w:t>Горелкин)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департаменту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технологий</w:t>
      </w:r>
      <w:r>
        <w:rPr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 (С.Л. Мурашкин) обеспечить размещение настоящего постановления на сайте </w:t>
      </w:r>
      <w:hyperlink r:id="rId16">
        <w:r>
          <w:rPr>
            <w:rFonts w:ascii="Microsoft Sans Serif" w:hAnsi="Microsoft Sans Serif"/>
            <w:color w:val="0F6BBF"/>
            <w:sz w:val="22"/>
          </w:rPr>
          <w:t>"Электронный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бюллетень Коллегии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Администрации Кемеровской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области"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15" w:after="0"/>
        <w:ind w:left="1110" w:right="0" w:hanging="291"/>
        <w:jc w:val="left"/>
        <w:rPr>
          <w:sz w:val="22"/>
        </w:rPr>
      </w:pPr>
      <w:r>
        <w:rPr>
          <w:sz w:val="22"/>
        </w:rPr>
        <w:t>Контроль</w:t>
      </w:r>
      <w:r>
        <w:rPr>
          <w:spacing w:val="10"/>
          <w:sz w:val="22"/>
        </w:rPr>
        <w:t> </w:t>
      </w:r>
      <w:r>
        <w:rPr>
          <w:sz w:val="22"/>
        </w:rPr>
        <w:t>за</w:t>
      </w:r>
      <w:r>
        <w:rPr>
          <w:spacing w:val="63"/>
          <w:sz w:val="22"/>
        </w:rPr>
        <w:t> </w:t>
      </w:r>
      <w:r>
        <w:rPr>
          <w:sz w:val="22"/>
        </w:rPr>
        <w:t>исполнением</w:t>
      </w:r>
      <w:r>
        <w:rPr>
          <w:spacing w:val="64"/>
          <w:sz w:val="22"/>
        </w:rPr>
        <w:t> </w:t>
      </w:r>
      <w:r>
        <w:rPr>
          <w:sz w:val="22"/>
        </w:rPr>
        <w:t>настоящего</w:t>
      </w:r>
      <w:r>
        <w:rPr>
          <w:spacing w:val="64"/>
          <w:sz w:val="22"/>
        </w:rPr>
        <w:t> </w:t>
      </w:r>
      <w:r>
        <w:rPr>
          <w:sz w:val="22"/>
        </w:rPr>
        <w:t>постановления</w:t>
      </w:r>
      <w:r>
        <w:rPr>
          <w:spacing w:val="64"/>
          <w:sz w:val="22"/>
        </w:rPr>
        <w:t> </w:t>
      </w:r>
      <w:r>
        <w:rPr>
          <w:sz w:val="22"/>
        </w:rPr>
        <w:t>возложить</w:t>
      </w:r>
      <w:r>
        <w:rPr>
          <w:spacing w:val="64"/>
          <w:sz w:val="22"/>
        </w:rPr>
        <w:t> </w:t>
      </w:r>
      <w:r>
        <w:rPr>
          <w:sz w:val="22"/>
        </w:rPr>
        <w:t>на</w:t>
      </w:r>
      <w:r>
        <w:rPr>
          <w:spacing w:val="63"/>
          <w:sz w:val="22"/>
        </w:rPr>
        <w:t> </w:t>
      </w:r>
      <w:r>
        <w:rPr>
          <w:sz w:val="22"/>
        </w:rPr>
        <w:t>первого</w:t>
      </w:r>
      <w:r>
        <w:rPr>
          <w:spacing w:val="64"/>
          <w:sz w:val="22"/>
        </w:rPr>
        <w:t> </w:t>
      </w:r>
      <w:r>
        <w:rPr>
          <w:sz w:val="22"/>
        </w:rPr>
        <w:t>заместителя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740"/>
          <w:pgNumType w:start="1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Губернатора</w:t>
      </w:r>
      <w:r>
        <w:rPr>
          <w:spacing w:val="45"/>
        </w:rPr>
        <w:t> </w:t>
      </w:r>
      <w:r>
        <w:rPr/>
        <w:t>Кемеровской</w:t>
      </w:r>
      <w:r>
        <w:rPr>
          <w:spacing w:val="45"/>
        </w:rPr>
        <w:t> </w:t>
      </w:r>
      <w:r>
        <w:rPr/>
        <w:t>области</w:t>
      </w:r>
      <w:r>
        <w:rPr>
          <w:spacing w:val="46"/>
        </w:rPr>
        <w:t> </w:t>
      </w:r>
      <w:r>
        <w:rPr/>
        <w:t>-</w:t>
      </w:r>
      <w:r>
        <w:rPr>
          <w:spacing w:val="45"/>
        </w:rPr>
        <w:t> </w:t>
      </w:r>
      <w:r>
        <w:rPr/>
        <w:t>Кузбасса</w:t>
      </w:r>
      <w:r>
        <w:rPr>
          <w:spacing w:val="45"/>
        </w:rPr>
        <w:t> </w:t>
      </w:r>
      <w:r>
        <w:rPr/>
        <w:t>-</w:t>
      </w:r>
      <w:r>
        <w:rPr>
          <w:spacing w:val="46"/>
        </w:rPr>
        <w:t> </w:t>
      </w:r>
      <w:r>
        <w:rPr/>
        <w:t>председателя</w:t>
      </w:r>
      <w:r>
        <w:rPr>
          <w:spacing w:val="45"/>
        </w:rPr>
        <w:t> </w:t>
      </w:r>
      <w:r>
        <w:rPr/>
        <w:t>Правительства</w:t>
      </w:r>
      <w:r>
        <w:rPr>
          <w:spacing w:val="46"/>
        </w:rPr>
        <w:t> </w:t>
      </w:r>
      <w:r>
        <w:rPr/>
        <w:t>Кемеровской</w:t>
      </w:r>
      <w:r>
        <w:rPr>
          <w:spacing w:val="45"/>
        </w:rPr>
        <w:t> </w:t>
      </w:r>
      <w:r>
        <w:rPr/>
        <w:t>области</w:t>
      </w:r>
      <w:r>
        <w:rPr>
          <w:spacing w:val="45"/>
        </w:rPr>
        <w:t> </w:t>
      </w:r>
      <w:r>
        <w:rPr/>
        <w:t>-</w:t>
      </w:r>
    </w:p>
    <w:p>
      <w:pPr>
        <w:pStyle w:val="BodyText"/>
        <w:spacing w:line="251" w:lineRule="exact"/>
        <w:ind w:firstLine="0"/>
        <w:jc w:val="left"/>
      </w:pPr>
      <w:r>
        <w:rPr/>
        <w:t>Кузбасса</w:t>
      </w:r>
      <w:r>
        <w:rPr>
          <w:spacing w:val="-6"/>
        </w:rPr>
        <w:t> </w:t>
      </w:r>
      <w:r>
        <w:rPr/>
        <w:t>Телегина</w:t>
      </w:r>
      <w:r>
        <w:rPr>
          <w:spacing w:val="-6"/>
        </w:rPr>
        <w:t> </w:t>
      </w:r>
      <w:r>
        <w:rPr/>
        <w:t>В.Н.</w:t>
      </w:r>
    </w:p>
    <w:p>
      <w:pPr>
        <w:pStyle w:val="BodyText"/>
        <w:spacing w:before="3"/>
        <w:ind w:left="0" w:firstLine="0"/>
        <w:jc w:val="left"/>
        <w:rPr>
          <w:sz w:val="31"/>
        </w:rPr>
      </w:pPr>
    </w:p>
    <w:p>
      <w:pPr>
        <w:pStyle w:val="BodyText"/>
        <w:spacing w:line="221" w:lineRule="exact"/>
        <w:ind w:left="185" w:firstLine="0"/>
        <w:jc w:val="left"/>
      </w:pPr>
      <w:r>
        <w:rPr/>
        <w:t>Губернатор</w:t>
      </w:r>
    </w:p>
    <w:p>
      <w:pPr>
        <w:pStyle w:val="BodyText"/>
        <w:tabs>
          <w:tab w:pos="8972" w:val="left" w:leader="none"/>
        </w:tabs>
        <w:spacing w:line="281" w:lineRule="exact"/>
        <w:ind w:left="185" w:firstLine="0"/>
        <w:jc w:val="left"/>
      </w:pPr>
      <w:r>
        <w:rPr/>
        <w:t>Кемеровской</w:t>
      </w:r>
      <w:r>
        <w:rPr>
          <w:spacing w:val="-4"/>
        </w:rPr>
        <w:t> </w:t>
      </w:r>
      <w:r>
        <w:rPr/>
        <w:t>области</w:t>
        <w:tab/>
      </w:r>
      <w:r>
        <w:rPr>
          <w:position w:val="6"/>
        </w:rPr>
        <w:t>А.М.</w:t>
      </w:r>
      <w:r>
        <w:rPr>
          <w:spacing w:val="-3"/>
          <w:position w:val="6"/>
        </w:rPr>
        <w:t> </w:t>
      </w:r>
      <w:r>
        <w:rPr>
          <w:position w:val="6"/>
        </w:rPr>
        <w:t>Тулеев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3"/>
        </w:rPr>
      </w:pPr>
      <w:r>
        <w:rPr/>
        <w:pict>
          <v:group style="position:absolute;margin-left:50pt;margin-top:9.481885pt;width:495pt;height:42.25pt;mso-position-horizontal-relative:page;mso-position-vertical-relative:paragraph;z-index:-15725568;mso-wrap-distance-left:0;mso-wrap-distance-right:0" coordorigin="1000,190" coordsize="9900,845">
            <v:shape style="position:absolute;left:1000;top:189;width:9900;height:845" coordorigin="1000,190" coordsize="9900,845" path="m10900,190l1000,190,1000,440,1000,535,1000,690,1000,785,1000,1035,4011,1035,4011,785,8535,785,8535,535,10900,535,10900,190xe" filled="true" fillcolor="#efefef" stroked="false">
              <v:path arrowok="t"/>
              <v:fill type="solid"/>
            </v:shape>
            <v:shape style="position:absolute;left:1000;top:78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" w:id="5"/>
                    <w:bookmarkEnd w:id="5"/>
                    <w:r>
                      <w:rPr/>
                    </w:r>
                    <w:hyperlink w:history="true" w:anchor="_bookmark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4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18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8" w:val="left" w:leader="none"/>
                        <w:tab w:pos="1880" w:val="left" w:leader="none"/>
                        <w:tab w:pos="4182" w:val="left" w:leader="none"/>
                        <w:tab w:pos="5154" w:val="left" w:leader="none"/>
                        <w:tab w:pos="5473" w:val="left" w:leader="none"/>
                        <w:tab w:pos="5805" w:val="left" w:leader="none"/>
                        <w:tab w:pos="6914" w:val="left" w:leader="none"/>
                        <w:tab w:pos="7576" w:val="left" w:leader="none"/>
                        <w:tab w:pos="7938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  <w:t>изменениях:</w:t>
                    </w:r>
                    <w:r>
                      <w:rPr>
                        <w:i/>
                        <w:color w:val="353842"/>
                        <w:sz w:val="22"/>
                      </w:rPr>
                      <w:t>Заголовок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51" w:lineRule="exact" w:before="123"/>
        <w:ind w:right="691"/>
      </w:pPr>
      <w:r>
        <w:rPr>
          <w:color w:val="26282D"/>
        </w:rPr>
        <w:t>Порядок</w:t>
      </w:r>
    </w:p>
    <w:p>
      <w:pPr>
        <w:spacing w:line="237" w:lineRule="auto" w:before="1"/>
        <w:ind w:left="1400" w:right="1611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прекращений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дорогам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регионального</w:t>
      </w:r>
    </w:p>
    <w:p>
      <w:pPr>
        <w:pStyle w:val="Heading1"/>
        <w:spacing w:line="248" w:lineRule="exact"/>
        <w:ind w:right="635"/>
      </w:pP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межмуниципального,</w:t>
      </w:r>
      <w:r>
        <w:rPr>
          <w:color w:val="26282D"/>
          <w:spacing w:val="-6"/>
        </w:rPr>
        <w:t> </w:t>
      </w:r>
      <w:r>
        <w:rPr>
          <w:color w:val="26282D"/>
        </w:rPr>
        <w:t>местного</w:t>
      </w:r>
      <w:r>
        <w:rPr>
          <w:color w:val="26282D"/>
          <w:spacing w:val="-7"/>
        </w:rPr>
        <w:t> </w:t>
      </w:r>
      <w:r>
        <w:rPr>
          <w:color w:val="26282D"/>
        </w:rPr>
        <w:t>значения</w:t>
      </w:r>
      <w:r>
        <w:rPr>
          <w:color w:val="26282D"/>
          <w:spacing w:val="-7"/>
        </w:rPr>
        <w:t> </w:t>
      </w:r>
      <w:r>
        <w:rPr>
          <w:color w:val="26282D"/>
        </w:rPr>
        <w:t>Кемеровской</w:t>
      </w:r>
      <w:r>
        <w:rPr>
          <w:color w:val="26282D"/>
          <w:spacing w:val="-7"/>
        </w:rPr>
        <w:t> </w:t>
      </w:r>
      <w:r>
        <w:rPr>
          <w:color w:val="26282D"/>
        </w:rPr>
        <w:t>области</w:t>
      </w:r>
      <w:r>
        <w:rPr>
          <w:color w:val="26282D"/>
          <w:spacing w:val="-6"/>
        </w:rPr>
        <w:t> </w:t>
      </w:r>
      <w:r>
        <w:rPr>
          <w:color w:val="26282D"/>
        </w:rPr>
        <w:t>-</w:t>
      </w:r>
      <w:r>
        <w:rPr>
          <w:color w:val="26282D"/>
          <w:spacing w:val="-6"/>
        </w:rPr>
        <w:t> </w:t>
      </w:r>
      <w:r>
        <w:rPr>
          <w:color w:val="26282D"/>
        </w:rPr>
        <w:t>Кузбасса</w:t>
      </w:r>
    </w:p>
    <w:p>
      <w:pPr>
        <w:spacing w:line="237" w:lineRule="auto" w:before="0"/>
        <w:ind w:left="280" w:right="436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(утв.</w:t>
      </w:r>
      <w:r>
        <w:rPr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0F6BBF"/>
          <w:sz w:val="22"/>
        </w:rPr>
        <w:t>постановлением</w:t>
      </w:r>
      <w:r>
        <w:rPr>
          <w:rFonts w:ascii="Arial" w:hAnsi="Arial"/>
          <w:b/>
          <w:color w:val="0F6BBF"/>
          <w:spacing w:val="-11"/>
          <w:sz w:val="22"/>
        </w:rPr>
        <w:t> </w:t>
      </w:r>
      <w:r>
        <w:rPr>
          <w:b/>
          <w:color w:val="26282D"/>
          <w:sz w:val="22"/>
        </w:rPr>
        <w:t>Коллегии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Администрации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Кемеровской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области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18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августа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2011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388)</w:t>
      </w:r>
    </w:p>
    <w:p>
      <w:pPr>
        <w:pStyle w:val="Heading1"/>
        <w:spacing w:before="105"/>
        <w:ind w:left="820"/>
        <w:jc w:val="left"/>
      </w:pPr>
      <w:r>
        <w:rPr>
          <w:color w:val="353842"/>
        </w:rPr>
        <w:t>С</w:t>
      </w:r>
      <w:r>
        <w:rPr>
          <w:color w:val="353842"/>
          <w:spacing w:val="-5"/>
        </w:rPr>
        <w:t> </w:t>
      </w:r>
      <w:r>
        <w:rPr>
          <w:color w:val="353842"/>
        </w:rPr>
        <w:t>изменениями</w:t>
      </w:r>
      <w:r>
        <w:rPr>
          <w:color w:val="353842"/>
          <w:spacing w:val="-5"/>
        </w:rPr>
        <w:t> </w:t>
      </w:r>
      <w:r>
        <w:rPr>
          <w:color w:val="353842"/>
        </w:rPr>
        <w:t>и</w:t>
      </w:r>
      <w:r>
        <w:rPr>
          <w:color w:val="353842"/>
          <w:spacing w:val="-5"/>
        </w:rPr>
        <w:t> </w:t>
      </w:r>
      <w:r>
        <w:rPr>
          <w:color w:val="353842"/>
        </w:rPr>
        <w:t>дополнениями</w:t>
      </w:r>
      <w:r>
        <w:rPr>
          <w:color w:val="353842"/>
          <w:spacing w:val="-5"/>
        </w:rPr>
        <w:t> </w:t>
      </w:r>
      <w:r>
        <w:rPr>
          <w:color w:val="35384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5801pt;width:495pt;height:31.25pt;mso-position-horizontal-relative:page;mso-position-vertical-relative:paragraph;z-index:-1572505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24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мая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июня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2015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ноября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2021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240" w:lineRule="auto" w:before="91" w:after="0"/>
        <w:ind w:left="4225" w:right="0" w:hanging="197"/>
        <w:jc w:val="left"/>
        <w:rPr>
          <w:b/>
          <w:sz w:val="22"/>
        </w:rPr>
      </w:pPr>
      <w:r>
        <w:rPr>
          <w:b/>
          <w:color w:val="26282D"/>
          <w:sz w:val="22"/>
        </w:rPr>
        <w:t>Общие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положения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8272pt;width:495pt;height:42.25pt;mso-position-horizontal-relative:page;mso-position-vertical-relative:paragraph;z-index:-15724544;mso-wrap-distance-left:0;mso-wrap-distance-right:0" coordorigin="1000,186" coordsize="9900,845">
            <v:shape style="position:absolute;left:1000;top:185;width:9900;height:845" coordorigin="1000,186" coordsize="9900,845" path="m10900,186l1000,186,1000,436,1000,531,1000,686,1000,781,1000,1031,4011,1031,4011,781,8535,781,8535,531,10900,531,10900,186xe" filled="true" fillcolor="#efefef" stroked="false">
              <v:path arrowok="t"/>
              <v:fill type="solid"/>
            </v:shape>
            <v:shape style="position:absolute;left:1000;top:78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5" w:id="6"/>
                    <w:bookmarkEnd w:id="6"/>
                    <w:r>
                      <w:rPr/>
                    </w:r>
                    <w:hyperlink w:history="true" w:anchor="_bookmark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1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104" w:val="left" w:leader="none"/>
        </w:tabs>
        <w:spacing w:line="237" w:lineRule="auto" w:before="17" w:after="55"/>
        <w:ind w:left="100" w:right="255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 Кемеровской области - Кузбасса (далее - Порядок) разработан на основании </w:t>
      </w:r>
      <w:hyperlink r:id="rId19">
        <w:r>
          <w:rPr>
            <w:rFonts w:ascii="Microsoft Sans Serif" w:hAnsi="Microsoft Sans Serif"/>
            <w:color w:val="0F6BBF"/>
            <w:sz w:val="22"/>
          </w:rPr>
          <w:t>Федерального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закона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10.12.95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196-ФЗ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движения",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Федерального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закона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08.11.2007 N 257-ФЗ "Об автомобильных дорогах и о дорожной деятельности в Российской Федерации и</w:t>
      </w:r>
      <w:r>
        <w:rPr>
          <w:spacing w:val="-53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внесении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отдельные</w:t>
      </w:r>
      <w:r>
        <w:rPr>
          <w:spacing w:val="1"/>
          <w:sz w:val="22"/>
        </w:rPr>
        <w:t> </w:t>
      </w:r>
      <w:r>
        <w:rPr>
          <w:sz w:val="22"/>
        </w:rPr>
        <w:t>законодательные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Федерации",</w:t>
      </w:r>
      <w:r>
        <w:rPr>
          <w:spacing w:val="56"/>
          <w:sz w:val="22"/>
        </w:rPr>
        <w:t> </w:t>
      </w:r>
      <w:hyperlink r:id="rId21">
        <w:r>
          <w:rPr>
            <w:rFonts w:ascii="Microsoft Sans Serif" w:hAnsi="Microsoft Sans Serif"/>
            <w:color w:val="0F6BBF"/>
            <w:sz w:val="22"/>
          </w:rPr>
          <w:t>Закона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27.12.2007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179-ОЗ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разграничении</w:t>
      </w:r>
      <w:r>
        <w:rPr>
          <w:spacing w:val="1"/>
          <w:sz w:val="22"/>
        </w:rPr>
        <w:t> </w:t>
      </w:r>
      <w:r>
        <w:rPr>
          <w:sz w:val="22"/>
        </w:rPr>
        <w:t>полномочий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Кемеровской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-1"/>
          <w:sz w:val="22"/>
        </w:rPr>
        <w:t> </w:t>
      </w:r>
      <w:r>
        <w:rPr>
          <w:sz w:val="22"/>
        </w:rPr>
        <w:t>дорожной</w:t>
      </w:r>
      <w:r>
        <w:rPr>
          <w:spacing w:val="-1"/>
          <w:sz w:val="22"/>
        </w:rPr>
        <w:t> </w:t>
      </w:r>
      <w:r>
        <w:rPr>
          <w:sz w:val="22"/>
        </w:rPr>
        <w:t>деятельности".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7535,595,7535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6" w:id="7"/>
                    <w:bookmarkEnd w:id="7"/>
                    <w:r>
                      <w:rPr/>
                    </w:r>
                    <w:hyperlink w:history="true" w:anchor="_bookmark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2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37" w:lineRule="auto" w:before="11" w:after="0"/>
        <w:ind w:left="100" w:right="255" w:firstLine="720"/>
        <w:jc w:val="both"/>
        <w:rPr>
          <w:sz w:val="22"/>
        </w:rPr>
      </w:pPr>
      <w:r>
        <w:rPr/>
        <w:pict>
          <v:group style="position:absolute;margin-left:50pt;margin-top:40.966846pt;width:495pt;height:42.25pt;mso-position-horizontal-relative:page;mso-position-vertical-relative:paragraph;z-index:-15723520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414,8535,1414,8535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7" w:id="8"/>
                    <w:bookmarkEnd w:id="8"/>
                    <w:r>
                      <w:rPr/>
                    </w:r>
                    <w:hyperlink w:history="true" w:anchor="_bookmark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1434" w:val="left" w:leader="none"/>
                        <w:tab w:pos="1873" w:val="left" w:leader="none"/>
                        <w:tab w:pos="3877" w:val="left" w:leader="none"/>
                        <w:tab w:pos="4206" w:val="left" w:leader="none"/>
                        <w:tab w:pos="5174" w:val="left" w:leader="none"/>
                        <w:tab w:pos="5490" w:val="left" w:leader="none"/>
                        <w:tab w:pos="5818" w:val="left" w:leader="none"/>
                        <w:tab w:pos="6924" w:val="left" w:leader="none"/>
                        <w:tab w:pos="7582" w:val="left" w:leader="none"/>
                        <w:tab w:pos="7941" w:val="left" w:leader="none"/>
                        <w:tab w:pos="82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  <w:tab/>
                      <w:t>об</w:t>
                      <w:tab/>
                    </w:r>
                    <w:r>
                      <w:rPr>
                        <w:i/>
                        <w:spacing w:val="-1"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-2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  <w:tab/>
                      <w:t>3</w:t>
                      <w:tab/>
                      <w:t>изменен</w:t>
                      <w:tab/>
                      <w:t>с</w:t>
                      <w:tab/>
                      <w:t>7</w:t>
                      <w:tab/>
                      <w:t>сентября</w:t>
                      <w:tab/>
                      <w:t>2021</w:t>
                      <w:tab/>
                      <w:t>г.</w:t>
                      <w:tab/>
                      <w:t>-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pacing w:val="-1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Порядок определяет процедуру введения временных ограничений или прекращений движения</w:t>
      </w:r>
      <w:r>
        <w:rPr>
          <w:spacing w:val="-52"/>
          <w:sz w:val="22"/>
        </w:rPr>
        <w:t> </w:t>
      </w:r>
      <w:r>
        <w:rPr>
          <w:sz w:val="22"/>
        </w:rPr>
        <w:t>транспортных средств по автомобильным дорогам регионального или межмуниципального, 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-4"/>
          <w:sz w:val="22"/>
        </w:rPr>
        <w:t> </w:t>
      </w:r>
      <w:r>
        <w:rPr>
          <w:sz w:val="22"/>
        </w:rPr>
        <w:t>Кемеровской</w:t>
      </w:r>
      <w:r>
        <w:rPr>
          <w:spacing w:val="-5"/>
          <w:sz w:val="22"/>
        </w:rPr>
        <w:t> </w:t>
      </w:r>
      <w:r>
        <w:rPr>
          <w:sz w:val="22"/>
        </w:rPr>
        <w:t>области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Кузбасса</w:t>
      </w:r>
      <w:r>
        <w:rPr>
          <w:spacing w:val="-5"/>
          <w:sz w:val="22"/>
        </w:rPr>
        <w:t> </w:t>
      </w:r>
      <w:r>
        <w:rPr>
          <w:sz w:val="22"/>
        </w:rPr>
        <w:t>(далее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временные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5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5" w:after="0"/>
        <w:ind w:left="1040" w:right="0" w:hanging="2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 w:before="1"/>
        <w:ind w:right="258"/>
      </w:pPr>
      <w:r>
        <w:rPr/>
        <w:t>при реконструкции, капитальном ремонте и ремонте автомобильных дорог регионального 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Кемеровской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Кузбасса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автомобильные</w:t>
      </w:r>
      <w:r>
        <w:rPr>
          <w:spacing w:val="1"/>
        </w:rPr>
        <w:t> </w:t>
      </w:r>
      <w:r>
        <w:rPr/>
        <w:t>дороги);</w:t>
      </w:r>
    </w:p>
    <w:p>
      <w:pPr>
        <w:pStyle w:val="BodyText"/>
        <w:spacing w:line="237" w:lineRule="auto"/>
        <w:ind w:right="259"/>
      </w:pPr>
      <w:r>
        <w:rPr/>
        <w:t>в период возникновения неблагоприятных природно-климатических условий, в случае снижения</w:t>
      </w:r>
      <w:r>
        <w:rPr>
          <w:spacing w:val="-52"/>
        </w:rPr>
        <w:t> </w:t>
      </w:r>
      <w:r>
        <w:rPr/>
        <w:t>несущей способности конструктивных элементов автомобильной дороги, ее участков и в иных случаях в</w:t>
      </w:r>
      <w:r>
        <w:rPr>
          <w:spacing w:val="-5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обеспечения 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37" w:lineRule="auto"/>
        <w:ind w:right="254"/>
      </w:pP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накануне</w:t>
      </w:r>
      <w:r>
        <w:rPr>
          <w:spacing w:val="1"/>
        </w:rPr>
        <w:t> </w:t>
      </w:r>
      <w:r>
        <w:rPr/>
        <w:t>нерабочих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нерабочие</w:t>
      </w:r>
      <w:r>
        <w:rPr>
          <w:spacing w:val="1"/>
        </w:rPr>
        <w:t> </w:t>
      </w:r>
      <w:r>
        <w:rPr/>
        <w:t>праздничные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55"/>
        </w:rPr>
        <w:t> </w:t>
      </w:r>
      <w:r>
        <w:rPr/>
        <w:t>часы</w:t>
      </w:r>
      <w:r>
        <w:rPr>
          <w:spacing w:val="1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загрузки автомобильных</w:t>
      </w:r>
      <w:r>
        <w:rPr>
          <w:spacing w:val="-1"/>
        </w:rPr>
        <w:t> </w:t>
      </w:r>
      <w:r>
        <w:rPr/>
        <w:t>дорог;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740"/>
        </w:sectPr>
      </w:pPr>
    </w:p>
    <w:p>
      <w:pPr>
        <w:pStyle w:val="BodyText"/>
        <w:spacing w:line="237" w:lineRule="auto" w:before="82"/>
        <w:ind w:right="259"/>
      </w:pP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55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32"/>
        </w:rPr>
        <w:t> </w:t>
      </w:r>
      <w:r>
        <w:rPr/>
        <w:t>регионального</w:t>
      </w:r>
      <w:r>
        <w:rPr>
          <w:spacing w:val="32"/>
        </w:rPr>
        <w:t> </w:t>
      </w:r>
      <w:r>
        <w:rPr/>
        <w:t>или</w:t>
      </w:r>
      <w:r>
        <w:rPr>
          <w:spacing w:val="33"/>
        </w:rPr>
        <w:t> </w:t>
      </w:r>
      <w:r>
        <w:rPr/>
        <w:t>межмуниципального,</w:t>
      </w:r>
      <w:r>
        <w:rPr>
          <w:spacing w:val="32"/>
        </w:rPr>
        <w:t> </w:t>
      </w:r>
      <w:r>
        <w:rPr/>
        <w:t>местного</w:t>
      </w:r>
      <w:r>
        <w:rPr>
          <w:spacing w:val="32"/>
        </w:rPr>
        <w:t> </w:t>
      </w:r>
      <w:r>
        <w:rPr/>
        <w:t>значения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границах</w:t>
      </w:r>
      <w:r>
        <w:rPr>
          <w:spacing w:val="32"/>
        </w:rPr>
        <w:t> </w:t>
      </w:r>
      <w:r>
        <w:rPr/>
        <w:t>населенных</w:t>
      </w:r>
      <w:r>
        <w:rPr>
          <w:spacing w:val="33"/>
        </w:rPr>
        <w:t> </w:t>
      </w:r>
      <w:r>
        <w:rPr/>
        <w:t>пунктов,</w:t>
      </w:r>
      <w:r>
        <w:rPr>
          <w:spacing w:val="32"/>
        </w:rPr>
        <w:t> </w:t>
      </w:r>
      <w:r>
        <w:rPr/>
        <w:t>в</w:t>
      </w:r>
      <w:r>
        <w:rPr>
          <w:spacing w:val="-5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повышения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пропускной</w:t>
      </w:r>
      <w:r>
        <w:rPr>
          <w:spacing w:val="-2"/>
        </w:rPr>
        <w:t> </w:t>
      </w:r>
      <w:r>
        <w:rPr/>
        <w:t>способности,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законами</w:t>
      </w:r>
      <w:r>
        <w:rPr>
          <w:spacing w:val="-2"/>
        </w:rPr>
        <w:t> </w:t>
      </w:r>
      <w:r>
        <w:rPr/>
        <w:t>Кемеровской</w:t>
      </w:r>
      <w:r>
        <w:rPr>
          <w:spacing w:val="-2"/>
        </w:rPr>
        <w:t> </w:t>
      </w:r>
      <w:r>
        <w:rPr/>
        <w:t>области.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37" w:lineRule="auto" w:before="0" w:after="0"/>
        <w:ind w:left="100" w:right="258" w:firstLine="720"/>
        <w:jc w:val="both"/>
        <w:rPr>
          <w:sz w:val="22"/>
        </w:rPr>
      </w:pPr>
      <w:r>
        <w:rPr>
          <w:sz w:val="22"/>
        </w:rPr>
        <w:t>Временные ограничение или прекращение движения по автомобильным дорогам вводятся на</w:t>
      </w:r>
      <w:r>
        <w:rPr>
          <w:spacing w:val="1"/>
          <w:sz w:val="22"/>
        </w:rPr>
        <w:t> </w:t>
      </w:r>
      <w:r>
        <w:rPr>
          <w:sz w:val="22"/>
        </w:rPr>
        <w:t>основании соответствующего акта о введении временного ограничения или прекращения движения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-2"/>
          <w:sz w:val="22"/>
        </w:rPr>
        <w:t> </w:t>
      </w:r>
      <w:r>
        <w:rPr>
          <w:sz w:val="22"/>
        </w:rPr>
        <w:t>- 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ограничения) уполномоченного</w:t>
      </w:r>
      <w:r>
        <w:rPr>
          <w:spacing w:val="-1"/>
          <w:sz w:val="22"/>
        </w:rPr>
        <w:t> </w:t>
      </w:r>
      <w:r>
        <w:rPr>
          <w:sz w:val="22"/>
        </w:rPr>
        <w:t>органа.</w:t>
      </w:r>
    </w:p>
    <w:p>
      <w:pPr>
        <w:pStyle w:val="BodyText"/>
        <w:spacing w:line="237" w:lineRule="auto"/>
        <w:ind w:right="255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военного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чрезвычайных</w:t>
      </w:r>
      <w:r>
        <w:rPr>
          <w:spacing w:val="1"/>
        </w:rPr>
        <w:t> </w:t>
      </w:r>
      <w:r>
        <w:rPr/>
        <w:t>положений осуществляются в соответствии с законодательством Российской Федерации о военном и</w:t>
      </w:r>
      <w:r>
        <w:rPr>
          <w:spacing w:val="1"/>
        </w:rPr>
        <w:t> </w:t>
      </w:r>
      <w:r>
        <w:rPr/>
        <w:t>чрезвычайном</w:t>
      </w:r>
      <w:r>
        <w:rPr>
          <w:spacing w:val="-2"/>
        </w:rPr>
        <w:t> </w:t>
      </w:r>
      <w:r>
        <w:rPr/>
        <w:t>положениях.</w:t>
      </w:r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0" w:lineRule="exact" w:before="0" w:after="0"/>
        <w:ind w:left="1040" w:right="0" w:hanging="220"/>
        <w:jc w:val="left"/>
        <w:rPr>
          <w:sz w:val="22"/>
        </w:rPr>
      </w:pPr>
      <w:bookmarkStart w:name="_bookmark8" w:id="9"/>
      <w:bookmarkEnd w:id="9"/>
      <w:r>
        <w:rPr/>
      </w:r>
      <w:hyperlink r:id="rId22">
        <w:bookmarkStart w:name="_bookmark8" w:id="10"/>
        <w:bookmarkEnd w:id="10"/>
        <w:r>
          <w:rPr>
            <w:rFonts w:ascii="Microsoft Sans Serif" w:hAnsi="Microsoft Sans Serif"/>
            <w:color w:val="0F6BBF"/>
            <w:sz w:val="22"/>
          </w:rPr>
          <w:t>Исключе</w:t>
        </w:r>
        <w:r>
          <w:rPr>
            <w:rFonts w:ascii="Microsoft Sans Serif" w:hAnsi="Microsoft Sans Serif"/>
            <w:color w:val="0F6BBF"/>
            <w:sz w:val="22"/>
          </w:rPr>
          <w:t>н</w:t>
        </w:r>
      </w:hyperlink>
      <w:r>
        <w:rPr>
          <w:sz w:val="22"/>
        </w:rPr>
        <w:t>.</w:t>
      </w:r>
    </w:p>
    <w:p>
      <w:pPr>
        <w:tabs>
          <w:tab w:pos="3132" w:val="left" w:leader="none"/>
        </w:tabs>
        <w:spacing w:before="69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5</w:t>
        </w:r>
      </w:hyperlink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i/>
          <w:sz w:val="18"/>
        </w:rPr>
      </w:pPr>
    </w:p>
    <w:p>
      <w:pPr>
        <w:spacing w:line="252" w:lineRule="exact" w:before="0"/>
        <w:ind w:left="100" w:right="0" w:firstLine="0"/>
        <w:jc w:val="both"/>
        <w:rPr>
          <w:i/>
          <w:sz w:val="22"/>
        </w:rPr>
      </w:pPr>
      <w:bookmarkStart w:name="_bookmark9" w:id="11"/>
      <w:bookmarkEnd w:id="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19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hyperlink r:id="rId2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1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Кемеровской</w:t>
      </w:r>
      <w:r>
        <w:rPr>
          <w:i/>
          <w:color w:val="353842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20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</w:p>
    <w:p>
      <w:pPr>
        <w:spacing w:line="250" w:lineRule="exact" w:before="0"/>
        <w:ind w:left="100" w:right="0" w:firstLine="0"/>
        <w:jc w:val="both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24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мая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2013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205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настоящего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Порядка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изложен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новой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редакции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9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0"/>
          <w:numId w:val="2"/>
        </w:numPr>
        <w:tabs>
          <w:tab w:pos="1040" w:val="left" w:leader="none"/>
        </w:tabs>
        <w:spacing w:line="251" w:lineRule="exact" w:before="123" w:after="0"/>
        <w:ind w:left="1040" w:right="0" w:hanging="220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BodyText"/>
        <w:spacing w:line="237" w:lineRule="auto"/>
        <w:ind w:left="820" w:right="260" w:firstLine="0"/>
      </w:pPr>
      <w:r>
        <w:rPr/>
        <w:t>сроки начала и окончания периодов временного ограничения или прекращения движения;</w:t>
      </w:r>
      <w:r>
        <w:rPr>
          <w:spacing w:val="1"/>
        </w:rPr>
        <w:t> </w:t>
      </w:r>
      <w:r>
        <w:rPr/>
        <w:t>автомобильные</w:t>
      </w:r>
      <w:r>
        <w:rPr>
          <w:spacing w:val="42"/>
        </w:rPr>
        <w:t> </w:t>
      </w:r>
      <w:r>
        <w:rPr/>
        <w:t>дороги</w:t>
      </w:r>
      <w:r>
        <w:rPr>
          <w:spacing w:val="42"/>
        </w:rPr>
        <w:t> </w:t>
      </w:r>
      <w:r>
        <w:rPr/>
        <w:t>(участки</w:t>
      </w:r>
      <w:r>
        <w:rPr>
          <w:spacing w:val="43"/>
        </w:rPr>
        <w:t> </w:t>
      </w:r>
      <w:r>
        <w:rPr/>
        <w:t>автомобильных</w:t>
      </w:r>
      <w:r>
        <w:rPr>
          <w:spacing w:val="42"/>
        </w:rPr>
        <w:t> </w:t>
      </w:r>
      <w:r>
        <w:rPr/>
        <w:t>дорог),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которых</w:t>
      </w:r>
      <w:r>
        <w:rPr>
          <w:spacing w:val="42"/>
        </w:rPr>
        <w:t> </w:t>
      </w:r>
      <w:r>
        <w:rPr/>
        <w:t>вводятся</w:t>
      </w:r>
      <w:r>
        <w:rPr>
          <w:spacing w:val="42"/>
        </w:rPr>
        <w:t> </w:t>
      </w:r>
      <w:r>
        <w:rPr/>
        <w:t>временные</w:t>
      </w:r>
    </w:p>
    <w:p>
      <w:pPr>
        <w:pStyle w:val="BodyText"/>
        <w:spacing w:line="249" w:lineRule="exact"/>
        <w:ind w:firstLine="0"/>
      </w:pPr>
      <w:r>
        <w:rPr/>
        <w:t>ограничения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прекращение</w:t>
      </w:r>
      <w:r>
        <w:rPr>
          <w:spacing w:val="-5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организации,</w:t>
      </w:r>
      <w:r>
        <w:rPr>
          <w:spacing w:val="-4"/>
        </w:rPr>
        <w:t> </w:t>
      </w:r>
      <w:r>
        <w:rPr/>
        <w:t>обеспечивающие</w:t>
      </w:r>
      <w:r>
        <w:rPr>
          <w:spacing w:val="-4"/>
        </w:rPr>
        <w:t> </w:t>
      </w:r>
      <w:r>
        <w:rPr/>
        <w:t>временное</w:t>
      </w:r>
      <w:r>
        <w:rPr>
          <w:spacing w:val="-5"/>
        </w:rPr>
        <w:t> </w:t>
      </w:r>
      <w:r>
        <w:rPr/>
        <w:t>ограничение</w:t>
      </w:r>
      <w:r>
        <w:rPr>
          <w:spacing w:val="-4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прекращение</w:t>
      </w:r>
      <w:r>
        <w:rPr>
          <w:spacing w:val="-4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</w:pPr>
      <w:r>
        <w:rPr/>
        <w:t>значения</w:t>
      </w:r>
      <w:r>
        <w:rPr>
          <w:spacing w:val="-3"/>
        </w:rPr>
        <w:t> </w:t>
      </w:r>
      <w:r>
        <w:rPr/>
        <w:t>предельно</w:t>
      </w:r>
      <w:r>
        <w:rPr>
          <w:spacing w:val="-2"/>
        </w:rPr>
        <w:t> </w:t>
      </w:r>
      <w:r>
        <w:rPr/>
        <w:t>допустимых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проезда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3"/>
        </w:rPr>
        <w:t> </w:t>
      </w:r>
      <w:r>
        <w:rPr/>
        <w:t>нагрузок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</w:p>
    <w:p>
      <w:pPr>
        <w:pStyle w:val="BodyText"/>
        <w:spacing w:line="237" w:lineRule="auto" w:before="1"/>
        <w:ind w:left="820" w:right="3533" w:hanging="720"/>
      </w:pPr>
      <w:r>
        <w:rPr/>
        <w:t>общей</w:t>
      </w:r>
      <w:r>
        <w:rPr>
          <w:spacing w:val="-4"/>
        </w:rPr>
        <w:t> </w:t>
      </w:r>
      <w:r>
        <w:rPr/>
        <w:t>массы,</w:t>
      </w:r>
      <w:r>
        <w:rPr>
          <w:spacing w:val="-4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габаритные</w:t>
      </w:r>
      <w:r>
        <w:rPr>
          <w:spacing w:val="-5"/>
        </w:rPr>
        <w:t> </w:t>
      </w:r>
      <w:r>
        <w:rPr/>
        <w:t>параметры</w:t>
      </w:r>
      <w:r>
        <w:rPr>
          <w:spacing w:val="-5"/>
        </w:rPr>
        <w:t> </w:t>
      </w:r>
      <w:r>
        <w:rPr/>
        <w:t>транспортного</w:t>
      </w:r>
      <w:r>
        <w:rPr>
          <w:spacing w:val="-4"/>
        </w:rPr>
        <w:t> </w:t>
      </w:r>
      <w:r>
        <w:rPr/>
        <w:t>средства;</w:t>
      </w:r>
      <w:r>
        <w:rPr>
          <w:spacing w:val="-53"/>
        </w:rPr>
        <w:t> </w:t>
      </w:r>
      <w:r>
        <w:rPr/>
        <w:t>периоды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прекращается</w:t>
      </w:r>
      <w:r>
        <w:rPr>
          <w:spacing w:val="-3"/>
        </w:rPr>
        <w:t> </w:t>
      </w:r>
      <w:r>
        <w:rPr/>
        <w:t>движение;</w:t>
      </w:r>
    </w:p>
    <w:p>
      <w:pPr>
        <w:pStyle w:val="BodyText"/>
        <w:spacing w:line="237" w:lineRule="auto"/>
        <w:ind w:right="261"/>
      </w:pPr>
      <w:r>
        <w:rPr/>
        <w:t>категории пользователей автомобильными дорогами, на которых временное ограничение или</w:t>
      </w:r>
      <w:r>
        <w:rPr>
          <w:spacing w:val="1"/>
        </w:rPr>
        <w:t> </w:t>
      </w:r>
      <w:r>
        <w:rPr/>
        <w:t>прекращение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распространяется.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237" w:lineRule="auto" w:before="0" w:after="0"/>
        <w:ind w:left="100" w:right="255" w:firstLine="720"/>
        <w:jc w:val="both"/>
        <w:rPr>
          <w:sz w:val="22"/>
        </w:rPr>
      </w:pPr>
      <w:r>
        <w:rPr>
          <w:sz w:val="22"/>
        </w:rPr>
        <w:t>Контроль за соблюдением пользователями автомобильными дорогами условий 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 или прекращений движения осуществляют государственные контрольные и 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пределах</w:t>
      </w:r>
      <w:r>
        <w:rPr>
          <w:spacing w:val="-1"/>
          <w:sz w:val="22"/>
        </w:rPr>
        <w:t> </w:t>
      </w:r>
      <w:r>
        <w:rPr>
          <w:sz w:val="22"/>
        </w:rPr>
        <w:t>предоставленных</w:t>
      </w:r>
      <w:r>
        <w:rPr>
          <w:spacing w:val="-2"/>
          <w:sz w:val="22"/>
        </w:rPr>
        <w:t> </w:t>
      </w:r>
      <w:r>
        <w:rPr>
          <w:sz w:val="22"/>
        </w:rPr>
        <w:t>полномочий.</w:t>
      </w:r>
    </w:p>
    <w:p>
      <w:pPr>
        <w:pStyle w:val="ListParagraph"/>
        <w:numPr>
          <w:ilvl w:val="0"/>
          <w:numId w:val="2"/>
        </w:numPr>
        <w:tabs>
          <w:tab w:pos="1054" w:val="left" w:leader="none"/>
        </w:tabs>
        <w:spacing w:line="237" w:lineRule="auto" w:before="0" w:after="0"/>
        <w:ind w:left="100" w:right="256" w:firstLine="720"/>
        <w:jc w:val="both"/>
        <w:rPr>
          <w:sz w:val="22"/>
        </w:rPr>
      </w:pPr>
      <w:r>
        <w:rPr>
          <w:sz w:val="22"/>
        </w:rPr>
        <w:t>Изменение организации движения транспортных средств и пешеходов в неотложных случаях</w:t>
      </w:r>
      <w:r>
        <w:rPr>
          <w:spacing w:val="1"/>
          <w:sz w:val="22"/>
        </w:rPr>
        <w:t> </w:t>
      </w:r>
      <w:r>
        <w:rPr>
          <w:sz w:val="22"/>
        </w:rPr>
        <w:t>при возникновении реальной угрозы безопасности дорожного движения не подпадает под действие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2"/>
          <w:sz w:val="22"/>
        </w:rPr>
        <w:t> </w:t>
      </w:r>
      <w:r>
        <w:rPr>
          <w:sz w:val="22"/>
        </w:rPr>
        <w:t>Порядка</w:t>
      </w:r>
      <w:r>
        <w:rPr>
          <w:spacing w:val="13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осуществляется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соответствии</w:t>
      </w:r>
      <w:r>
        <w:rPr>
          <w:spacing w:val="13"/>
          <w:sz w:val="22"/>
        </w:rPr>
        <w:t> </w:t>
      </w:r>
      <w:r>
        <w:rPr>
          <w:sz w:val="22"/>
        </w:rPr>
        <w:t>с</w:t>
      </w:r>
      <w:r>
        <w:rPr>
          <w:spacing w:val="12"/>
          <w:sz w:val="22"/>
        </w:rPr>
        <w:t> </w:t>
      </w:r>
      <w:hyperlink r:id="rId24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16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статьи</w:t>
        </w:r>
        <w:r>
          <w:rPr>
            <w:rFonts w:ascii="Microsoft Sans Serif" w:hAnsi="Microsoft Sans Serif"/>
            <w:color w:val="0F6BBF"/>
            <w:spacing w:val="1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22</w:t>
        </w:r>
        <w:r>
          <w:rPr>
            <w:rFonts w:ascii="Microsoft Sans Serif" w:hAnsi="Microsoft Sans Serif"/>
            <w:color w:val="0F6BBF"/>
            <w:spacing w:val="10"/>
            <w:sz w:val="22"/>
          </w:rPr>
          <w:t> </w:t>
        </w:r>
      </w:hyperlink>
      <w:r>
        <w:rPr>
          <w:sz w:val="22"/>
        </w:rPr>
        <w:t>Федерального</w:t>
      </w:r>
      <w:r>
        <w:rPr>
          <w:spacing w:val="13"/>
          <w:sz w:val="22"/>
        </w:rPr>
        <w:t> </w:t>
      </w:r>
      <w:r>
        <w:rPr>
          <w:sz w:val="22"/>
        </w:rPr>
        <w:t>закона</w:t>
      </w:r>
      <w:r>
        <w:rPr>
          <w:spacing w:val="13"/>
          <w:sz w:val="22"/>
        </w:rPr>
        <w:t> </w:t>
      </w:r>
      <w:r>
        <w:rPr>
          <w:sz w:val="22"/>
        </w:rPr>
        <w:t>от</w:t>
      </w:r>
    </w:p>
    <w:p>
      <w:pPr>
        <w:pStyle w:val="BodyText"/>
        <w:spacing w:line="250" w:lineRule="exact"/>
        <w:ind w:firstLine="0"/>
      </w:pPr>
      <w:r>
        <w:rPr/>
        <w:t>10.12.95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196-ФЗ</w:t>
      </w:r>
      <w:r>
        <w:rPr>
          <w:spacing w:val="-4"/>
        </w:rPr>
        <w:t> </w:t>
      </w:r>
      <w:r>
        <w:rPr/>
        <w:t>"О</w:t>
      </w:r>
      <w:r>
        <w:rPr>
          <w:spacing w:val="-5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дорожного</w:t>
      </w:r>
      <w:r>
        <w:rPr>
          <w:spacing w:val="-5"/>
        </w:rPr>
        <w:t> </w:t>
      </w:r>
      <w:r>
        <w:rPr/>
        <w:t>движения".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472" w:val="left" w:leader="none"/>
        </w:tabs>
        <w:spacing w:line="237" w:lineRule="auto" w:before="0" w:after="0"/>
        <w:ind w:left="2298" w:right="1349" w:hanging="1108"/>
        <w:jc w:val="left"/>
      </w:pPr>
      <w:r>
        <w:rPr>
          <w:color w:val="26282D"/>
        </w:rPr>
        <w:t>Временные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7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52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3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2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tabs>
          <w:tab w:pos="1534" w:val="left" w:leader="none"/>
          <w:tab w:pos="1973" w:val="left" w:leader="none"/>
          <w:tab w:pos="3977" w:val="left" w:leader="none"/>
          <w:tab w:pos="4306" w:val="left" w:leader="none"/>
          <w:tab w:pos="5274" w:val="left" w:leader="none"/>
          <w:tab w:pos="5590" w:val="left" w:leader="none"/>
          <w:tab w:pos="5918" w:val="left" w:leader="none"/>
          <w:tab w:pos="7024" w:val="left" w:leader="none"/>
          <w:tab w:pos="7682" w:val="left" w:leader="none"/>
          <w:tab w:pos="8041" w:val="left" w:leader="none"/>
          <w:tab w:pos="8332" w:val="left" w:leader="none"/>
        </w:tabs>
        <w:spacing w:line="252" w:lineRule="exact" w:before="93"/>
        <w:ind w:left="100" w:right="0" w:firstLine="0"/>
        <w:jc w:val="left"/>
        <w:rPr>
          <w:rFonts w:ascii="Arial" w:hAnsi="Arial"/>
          <w:i/>
          <w:sz w:val="22"/>
        </w:rPr>
      </w:pPr>
      <w:bookmarkStart w:name="_bookmark10" w:id="12"/>
      <w:bookmarkEnd w:id="12"/>
      <w:r>
        <w:rPr/>
      </w:r>
      <w:r>
        <w:rPr>
          <w:i/>
          <w:sz w:val="22"/>
          <w:shd w:fill="EFEFEF" w:color="auto" w:val="clear"/>
        </w:rPr>
        <w:t>Информация</w:t>
        <w:tab/>
        <w:t>об</w:t>
        <w:tab/>
      </w:r>
      <w:r>
        <w:rPr>
          <w:i/>
          <w:spacing w:val="-1"/>
          <w:sz w:val="22"/>
          <w:shd w:fill="EFEFEF" w:color="auto" w:val="clear"/>
        </w:rPr>
        <w:t>изменениях:</w:t>
      </w:r>
      <w:r>
        <w:rPr>
          <w:i/>
          <w:spacing w:val="-2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  <w:tab/>
        <w:t>9</w:t>
        <w:tab/>
        <w:t>изменен</w:t>
        <w:tab/>
        <w:t>с</w:t>
        <w:tab/>
        <w:t>7</w:t>
        <w:tab/>
        <w:t>сентября</w:t>
        <w:tab/>
        <w:t>2021</w:t>
        <w:tab/>
        <w:t>г.</w:t>
        <w:tab/>
        <w:t>-</w:t>
        <w:tab/>
      </w:r>
      <w:hyperlink r:id="rId2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Правительства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Кемеровской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Кузбасса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2021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543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37" w:lineRule="auto" w:before="125" w:after="0"/>
        <w:ind w:left="100" w:right="254" w:firstLine="720"/>
        <w:jc w:val="both"/>
        <w:rPr>
          <w:sz w:val="22"/>
        </w:rPr>
      </w:pPr>
      <w:r>
        <w:rPr>
          <w:sz w:val="22"/>
        </w:rPr>
        <w:t>Акт о введении ограничения при реконструкции, капитальном ремонте автомобильных дорог</w:t>
      </w:r>
      <w:r>
        <w:rPr>
          <w:spacing w:val="1"/>
          <w:sz w:val="22"/>
        </w:rPr>
        <w:t> </w:t>
      </w:r>
      <w:r>
        <w:rPr>
          <w:sz w:val="22"/>
        </w:rPr>
        <w:t>принимается на основании утвержденной в установленном порядке проектной документации, которой</w:t>
      </w:r>
      <w:r>
        <w:rPr>
          <w:spacing w:val="1"/>
          <w:sz w:val="22"/>
        </w:rPr>
        <w:t> </w:t>
      </w:r>
      <w:r>
        <w:rPr>
          <w:sz w:val="22"/>
        </w:rPr>
        <w:t>обосновывается необходимость введения ограничения или прекращения движения. После принятия акта</w:t>
      </w:r>
      <w:r>
        <w:rPr>
          <w:spacing w:val="-52"/>
          <w:sz w:val="22"/>
        </w:rPr>
        <w:t> </w:t>
      </w:r>
      <w:r>
        <w:rPr>
          <w:sz w:val="22"/>
        </w:rPr>
        <w:t>о введении ограничения уполномоченные органы незамедлительно направляют копию данного акта,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временную</w:t>
      </w:r>
      <w:r>
        <w:rPr>
          <w:spacing w:val="1"/>
          <w:sz w:val="22"/>
        </w:rPr>
        <w:t> </w:t>
      </w:r>
      <w:r>
        <w:rPr>
          <w:sz w:val="22"/>
        </w:rPr>
        <w:t>схему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федеральный</w:t>
      </w:r>
      <w:r>
        <w:rPr>
          <w:spacing w:val="-52"/>
          <w:sz w:val="22"/>
        </w:rPr>
        <w:t> </w:t>
      </w:r>
      <w:r>
        <w:rPr>
          <w:sz w:val="22"/>
        </w:rPr>
        <w:t>государственный надзор и специальные разрешительные функции в области безопасности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Кемеровской</w:t>
      </w:r>
      <w:r>
        <w:rPr>
          <w:spacing w:val="-1"/>
          <w:sz w:val="22"/>
        </w:rPr>
        <w:t> </w:t>
      </w:r>
      <w:r>
        <w:rPr>
          <w:sz w:val="22"/>
        </w:rPr>
        <w:t>области -</w:t>
      </w:r>
      <w:r>
        <w:rPr>
          <w:spacing w:val="-1"/>
          <w:sz w:val="22"/>
        </w:rPr>
        <w:t> </w:t>
      </w:r>
      <w:r>
        <w:rPr>
          <w:sz w:val="22"/>
        </w:rPr>
        <w:t>Кузбассу.</w:t>
      </w:r>
    </w:p>
    <w:p>
      <w:pPr>
        <w:pStyle w:val="ListParagraph"/>
        <w:numPr>
          <w:ilvl w:val="0"/>
          <w:numId w:val="2"/>
        </w:numPr>
        <w:tabs>
          <w:tab w:pos="1150" w:val="left" w:leader="none"/>
        </w:tabs>
        <w:spacing w:line="246" w:lineRule="exact" w:before="0" w:after="0"/>
        <w:ind w:left="1150" w:right="0" w:hanging="33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осуществляются:</w:t>
      </w:r>
    </w:p>
    <w:p>
      <w:pPr>
        <w:pStyle w:val="BodyText"/>
        <w:spacing w:line="237" w:lineRule="auto"/>
        <w:jc w:val="left"/>
      </w:pPr>
      <w:r>
        <w:rPr/>
        <w:t>с</w:t>
      </w:r>
      <w:r>
        <w:rPr>
          <w:spacing w:val="8"/>
        </w:rPr>
        <w:t> </w:t>
      </w:r>
      <w:r>
        <w:rPr/>
        <w:t>закрытием</w:t>
      </w:r>
      <w:r>
        <w:rPr>
          <w:spacing w:val="8"/>
        </w:rPr>
        <w:t> </w:t>
      </w:r>
      <w:r>
        <w:rPr/>
        <w:t>движения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участке</w:t>
      </w:r>
      <w:r>
        <w:rPr>
          <w:spacing w:val="8"/>
        </w:rPr>
        <w:t> </w:t>
      </w:r>
      <w:r>
        <w:rPr/>
        <w:t>автомобильной</w:t>
      </w:r>
      <w:r>
        <w:rPr>
          <w:spacing w:val="8"/>
        </w:rPr>
        <w:t> </w:t>
      </w:r>
      <w:r>
        <w:rPr/>
        <w:t>дороги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обеспечением</w:t>
      </w:r>
      <w:r>
        <w:rPr>
          <w:spacing w:val="8"/>
        </w:rPr>
        <w:t> </w:t>
      </w:r>
      <w:r>
        <w:rPr/>
        <w:t>объезда</w:t>
      </w:r>
      <w:r>
        <w:rPr>
          <w:spacing w:val="8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5"/>
        </w:rPr>
        <w:t> </w:t>
      </w:r>
      <w:r>
        <w:rPr/>
        <w:t>дорогам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владельцами</w:t>
      </w:r>
      <w:r>
        <w:rPr>
          <w:spacing w:val="-5"/>
        </w:rPr>
        <w:t> </w:t>
      </w:r>
      <w:r>
        <w:rPr/>
        <w:t>автомобильных</w:t>
      </w:r>
      <w:r>
        <w:rPr>
          <w:spacing w:val="-5"/>
        </w:rPr>
        <w:t> </w:t>
      </w:r>
      <w:r>
        <w:rPr/>
        <w:t>дорог;</w:t>
      </w:r>
    </w:p>
    <w:p>
      <w:pPr>
        <w:pStyle w:val="BodyText"/>
        <w:spacing w:line="249" w:lineRule="exact"/>
        <w:ind w:left="820" w:firstLine="0"/>
        <w:jc w:val="left"/>
      </w:pPr>
      <w:r>
        <w:rPr/>
        <w:t>путем</w:t>
      </w:r>
      <w:r>
        <w:rPr>
          <w:spacing w:val="-5"/>
        </w:rPr>
        <w:t> </w:t>
      </w:r>
      <w:r>
        <w:rPr/>
        <w:t>устройства</w:t>
      </w:r>
      <w:r>
        <w:rPr>
          <w:spacing w:val="-3"/>
        </w:rPr>
        <w:t> </w:t>
      </w:r>
      <w:r>
        <w:rPr/>
        <w:t>временной</w:t>
      </w:r>
      <w:r>
        <w:rPr>
          <w:spacing w:val="-5"/>
        </w:rPr>
        <w:t> </w:t>
      </w:r>
      <w:r>
        <w:rPr/>
        <w:t>объездной</w:t>
      </w:r>
      <w:r>
        <w:rPr>
          <w:spacing w:val="-3"/>
        </w:rPr>
        <w:t> </w:t>
      </w:r>
      <w:r>
        <w:rPr/>
        <w:t>дороги;</w:t>
      </w:r>
    </w:p>
    <w:p>
      <w:pPr>
        <w:pStyle w:val="BodyText"/>
        <w:spacing w:line="250" w:lineRule="exact"/>
        <w:ind w:left="820" w:firstLine="0"/>
        <w:jc w:val="left"/>
      </w:pPr>
      <w:r>
        <w:rPr/>
        <w:t>с</w:t>
      </w:r>
      <w:r>
        <w:rPr>
          <w:spacing w:val="-3"/>
        </w:rPr>
        <w:t> </w:t>
      </w:r>
      <w:r>
        <w:rPr/>
        <w:t>устройством</w:t>
      </w:r>
      <w:r>
        <w:rPr>
          <w:spacing w:val="-2"/>
        </w:rPr>
        <w:t> </w:t>
      </w:r>
      <w:r>
        <w:rPr/>
        <w:t>реверсивного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1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закрытием</w:t>
      </w:r>
      <w:r>
        <w:rPr>
          <w:spacing w:val="-2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периодов</w:t>
      </w:r>
      <w:r>
        <w:rPr>
          <w:spacing w:val="-3"/>
        </w:rPr>
        <w:t> </w:t>
      </w:r>
      <w:r>
        <w:rPr/>
        <w:t>времени,</w:t>
      </w:r>
      <w:r>
        <w:rPr>
          <w:spacing w:val="-2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сутки.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37" w:lineRule="auto" w:before="1" w:after="0"/>
        <w:ind w:left="100" w:right="256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прекращений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проектной</w:t>
      </w:r>
      <w:r>
        <w:rPr>
          <w:spacing w:val="1"/>
          <w:sz w:val="22"/>
        </w:rPr>
        <w:t> </w:t>
      </w:r>
      <w:r>
        <w:rPr>
          <w:sz w:val="22"/>
        </w:rPr>
        <w:t>документацией.</w:t>
      </w:r>
      <w:r>
        <w:rPr>
          <w:spacing w:val="1"/>
          <w:sz w:val="22"/>
        </w:rPr>
        <w:t> </w:t>
      </w:r>
      <w:r>
        <w:rPr>
          <w:sz w:val="22"/>
        </w:rPr>
        <w:t>Изменение</w:t>
      </w:r>
      <w:r>
        <w:rPr>
          <w:spacing w:val="1"/>
          <w:sz w:val="22"/>
        </w:rPr>
        <w:t> </w:t>
      </w:r>
      <w:r>
        <w:rPr>
          <w:sz w:val="22"/>
        </w:rPr>
        <w:t>срока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обстоятельств</w:t>
      </w:r>
      <w:r>
        <w:rPr>
          <w:spacing w:val="52"/>
          <w:sz w:val="22"/>
        </w:rPr>
        <w:t> </w:t>
      </w:r>
      <w:r>
        <w:rPr>
          <w:sz w:val="22"/>
        </w:rPr>
        <w:t>непреодолимой</w:t>
      </w:r>
      <w:r>
        <w:rPr>
          <w:spacing w:val="52"/>
          <w:sz w:val="22"/>
        </w:rPr>
        <w:t> </w:t>
      </w:r>
      <w:r>
        <w:rPr>
          <w:sz w:val="22"/>
        </w:rPr>
        <w:t>силы,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чем</w:t>
      </w:r>
      <w:r>
        <w:rPr>
          <w:spacing w:val="52"/>
          <w:sz w:val="22"/>
        </w:rPr>
        <w:t> </w:t>
      </w:r>
      <w:r>
        <w:rPr>
          <w:sz w:val="22"/>
        </w:rPr>
        <w:t>вносятся</w:t>
      </w:r>
      <w:r>
        <w:rPr>
          <w:spacing w:val="52"/>
          <w:sz w:val="22"/>
        </w:rPr>
        <w:t> </w:t>
      </w:r>
      <w:r>
        <w:rPr>
          <w:sz w:val="22"/>
        </w:rPr>
        <w:t>изменения</w:t>
      </w:r>
      <w:r>
        <w:rPr>
          <w:spacing w:val="52"/>
          <w:sz w:val="22"/>
        </w:rPr>
        <w:t> </w:t>
      </w:r>
      <w:r>
        <w:rPr>
          <w:sz w:val="22"/>
        </w:rPr>
        <w:t>в</w:t>
      </w:r>
      <w:r>
        <w:rPr>
          <w:spacing w:val="52"/>
          <w:sz w:val="22"/>
        </w:rPr>
        <w:t> </w:t>
      </w:r>
      <w:r>
        <w:rPr>
          <w:sz w:val="22"/>
        </w:rPr>
        <w:t>соответствующий</w:t>
      </w:r>
      <w:r>
        <w:rPr>
          <w:spacing w:val="52"/>
          <w:sz w:val="22"/>
        </w:rPr>
        <w:t> </w:t>
      </w:r>
      <w:r>
        <w:rPr>
          <w:sz w:val="22"/>
        </w:rPr>
        <w:t>акт</w:t>
      </w:r>
      <w:r>
        <w:rPr>
          <w:spacing w:val="52"/>
          <w:sz w:val="22"/>
        </w:rPr>
        <w:t> </w:t>
      </w:r>
      <w:r>
        <w:rPr>
          <w:sz w:val="22"/>
        </w:rPr>
        <w:t>о</w:t>
      </w:r>
      <w:r>
        <w:rPr>
          <w:spacing w:val="52"/>
          <w:sz w:val="22"/>
        </w:rPr>
        <w:t> </w:t>
      </w:r>
      <w:r>
        <w:rPr>
          <w:sz w:val="22"/>
        </w:rPr>
        <w:t>введении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740"/>
        </w:sectPr>
      </w:pPr>
    </w:p>
    <w:p>
      <w:pPr>
        <w:pStyle w:val="BodyText"/>
        <w:spacing w:before="80"/>
        <w:ind w:firstLine="0"/>
        <w:jc w:val="left"/>
      </w:pPr>
      <w:r>
        <w:rPr/>
        <w:pict>
          <v:group style="position:absolute;margin-left:50pt;margin-top:19.519531pt;width:495pt;height:42.25pt;mso-position-horizontal-relative:page;mso-position-vertical-relative:paragraph;z-index:-15723008;mso-wrap-distance-left:0;mso-wrap-distance-right:0" coordorigin="1000,390" coordsize="9900,845">
            <v:shape style="position:absolute;left:1000;top:390;width:9900;height:845" coordorigin="1000,390" coordsize="9900,845" path="m10900,390l1000,390,1000,640,1000,735,1000,890,1000,985,1000,1235,5700,1235,5700,985,8021,985,8021,735,10900,735,10900,390xe" filled="true" fillcolor="#efefef" stroked="false">
              <v:path arrowok="t"/>
              <v:fill type="solid"/>
            </v:shape>
            <v:shape style="position:absolute;left:1000;top:98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1" w:id="13"/>
                    <w:bookmarkEnd w:id="13"/>
                    <w:r>
                      <w:rPr/>
                    </w:r>
                    <w:hyperlink w:history="true" w:anchor="_bookmark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35;width:7022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3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ограничения.</w:t>
      </w:r>
    </w:p>
    <w:p>
      <w:pPr>
        <w:pStyle w:val="ListParagraph"/>
        <w:numPr>
          <w:ilvl w:val="0"/>
          <w:numId w:val="2"/>
        </w:numPr>
        <w:tabs>
          <w:tab w:pos="1259" w:val="left" w:leader="none"/>
        </w:tabs>
        <w:spacing w:line="237" w:lineRule="auto" w:before="17" w:after="0"/>
        <w:ind w:left="100" w:right="25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организациями,</w:t>
      </w:r>
      <w:r>
        <w:rPr>
          <w:spacing w:val="1"/>
          <w:sz w:val="22"/>
        </w:rPr>
        <w:t> </w:t>
      </w:r>
      <w:r>
        <w:rPr>
          <w:sz w:val="22"/>
        </w:rPr>
        <w:t>указанными в акте о введении ограничения, посредством установки соответствующих дорожных знаков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технических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распорядительно-регулировочных</w:t>
      </w:r>
      <w:r>
        <w:rPr>
          <w:spacing w:val="-1"/>
          <w:sz w:val="22"/>
        </w:rPr>
        <w:t> </w:t>
      </w:r>
      <w:r>
        <w:rPr>
          <w:sz w:val="22"/>
        </w:rPr>
        <w:t>действий.</w:t>
      </w:r>
    </w:p>
    <w:p>
      <w:pPr>
        <w:pStyle w:val="BodyText"/>
        <w:spacing w:line="237" w:lineRule="auto"/>
        <w:ind w:right="254"/>
      </w:pPr>
      <w:r>
        <w:rPr/>
        <w:t>Временные ограничения или прекращения движения не распространяются на транспортировку</w:t>
      </w:r>
      <w:r>
        <w:rPr>
          <w:spacing w:val="1"/>
        </w:rPr>
        <w:t> </w:t>
      </w:r>
      <w:r>
        <w:rPr/>
        <w:t>дорожно-строительной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занятой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</w:t>
      </w:r>
      <w:r>
        <w:rPr>
          <w:spacing w:val="1"/>
        </w:rPr>
        <w:t> </w:t>
      </w:r>
      <w:r>
        <w:rPr/>
        <w:t>ограничения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прекращения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before="10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2195" w:val="left" w:leader="none"/>
        </w:tabs>
        <w:spacing w:line="237" w:lineRule="auto" w:before="0" w:after="0"/>
        <w:ind w:left="2402" w:right="2041" w:hanging="575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движения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период</w:t>
      </w:r>
      <w:r>
        <w:rPr>
          <w:color w:val="26282D"/>
          <w:spacing w:val="-5"/>
        </w:rPr>
        <w:t> </w:t>
      </w:r>
      <w:r>
        <w:rPr>
          <w:color w:val="26282D"/>
        </w:rPr>
        <w:t>возникновения</w:t>
      </w:r>
      <w:r>
        <w:rPr>
          <w:color w:val="26282D"/>
          <w:spacing w:val="-52"/>
        </w:rPr>
        <w:t> </w:t>
      </w:r>
      <w:r>
        <w:rPr>
          <w:color w:val="26282D"/>
        </w:rPr>
        <w:t>неблагоприятных</w:t>
      </w:r>
      <w:r>
        <w:rPr>
          <w:color w:val="26282D"/>
          <w:spacing w:val="-4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4"/>
        </w:rPr>
        <w:t> </w:t>
      </w:r>
      <w:r>
        <w:rPr>
          <w:color w:val="26282D"/>
        </w:rPr>
        <w:t>условий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37" w:lineRule="auto" w:before="0" w:after="0"/>
        <w:ind w:left="100" w:right="257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2"/>
          <w:sz w:val="22"/>
        </w:rPr>
        <w:t> </w:t>
      </w:r>
      <w:r>
        <w:rPr>
          <w:sz w:val="22"/>
        </w:rPr>
        <w:t>условий вводятся:</w:t>
      </w:r>
    </w:p>
    <w:p>
      <w:pPr>
        <w:pStyle w:val="BodyText"/>
        <w:spacing w:line="237" w:lineRule="auto"/>
        <w:ind w:right="260"/>
      </w:pP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вызванной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переувлажнением;</w:t>
      </w:r>
    </w:p>
    <w:p>
      <w:pPr>
        <w:pStyle w:val="BodyText"/>
        <w:spacing w:line="237" w:lineRule="auto"/>
        <w:ind w:right="261"/>
      </w:pPr>
      <w:r>
        <w:rPr/>
        <w:t>в</w:t>
      </w:r>
      <w:r>
        <w:rPr>
          <w:spacing w:val="1"/>
        </w:rPr>
        <w:t> </w:t>
      </w:r>
      <w:r>
        <w:rPr/>
        <w:t>летний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вызванной</w:t>
      </w:r>
      <w:r>
        <w:rPr>
          <w:spacing w:val="-2"/>
        </w:rPr>
        <w:t> </w:t>
      </w:r>
      <w:r>
        <w:rPr/>
        <w:t>превышением</w:t>
      </w:r>
      <w:r>
        <w:rPr>
          <w:spacing w:val="-2"/>
        </w:rPr>
        <w:t> </w:t>
      </w:r>
      <w:r>
        <w:rPr/>
        <w:t>допустимых</w:t>
      </w:r>
      <w:r>
        <w:rPr>
          <w:spacing w:val="-1"/>
        </w:rPr>
        <w:t> </w:t>
      </w:r>
      <w:r>
        <w:rPr/>
        <w:t>температур.</w:t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0" w:after="0"/>
        <w:ind w:left="100" w:right="254" w:firstLine="720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1"/>
          <w:sz w:val="22"/>
        </w:rPr>
        <w:t> </w:t>
      </w:r>
      <w:r>
        <w:rPr>
          <w:sz w:val="22"/>
        </w:rPr>
        <w:t>ограничение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соответствующих</w:t>
      </w:r>
      <w:r>
        <w:rPr>
          <w:spacing w:val="-3"/>
          <w:sz w:val="22"/>
        </w:rPr>
        <w:t> </w:t>
      </w:r>
      <w:r>
        <w:rPr>
          <w:sz w:val="22"/>
        </w:rPr>
        <w:t>дорожных</w:t>
      </w:r>
      <w:r>
        <w:rPr>
          <w:spacing w:val="-2"/>
          <w:sz w:val="22"/>
        </w:rPr>
        <w:t> </w:t>
      </w:r>
      <w:r>
        <w:rPr>
          <w:sz w:val="22"/>
        </w:rPr>
        <w:t>знаков,</w:t>
      </w:r>
      <w:r>
        <w:rPr>
          <w:spacing w:val="-1"/>
          <w:sz w:val="22"/>
        </w:rPr>
        <w:t> </w:t>
      </w:r>
      <w:r>
        <w:rPr>
          <w:sz w:val="22"/>
        </w:rPr>
        <w:t>ограничивающих</w:t>
      </w:r>
      <w:r>
        <w:rPr>
          <w:spacing w:val="-2"/>
          <w:sz w:val="22"/>
        </w:rPr>
        <w:t> </w:t>
      </w:r>
      <w:r>
        <w:rPr>
          <w:sz w:val="22"/>
        </w:rPr>
        <w:t>нагрузки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оси</w:t>
      </w:r>
      <w:r>
        <w:rPr>
          <w:spacing w:val="-2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средств.</w:t>
      </w:r>
    </w:p>
    <w:p>
      <w:pPr>
        <w:pStyle w:val="BodyText"/>
        <w:spacing w:line="237" w:lineRule="auto"/>
        <w:ind w:right="259"/>
      </w:pPr>
      <w:r>
        <w:rPr/>
        <w:t>Предельно допустимые для проезда по автомобильным дорогам нагрузки на оси 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транспортно-эксплуатационного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автомобильных</w:t>
      </w:r>
      <w:r>
        <w:rPr>
          <w:spacing w:val="-52"/>
        </w:rPr>
        <w:t> </w:t>
      </w:r>
      <w:r>
        <w:rPr/>
        <w:t>дорог,</w:t>
      </w:r>
      <w:r>
        <w:rPr>
          <w:spacing w:val="-1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диагностики.</w:t>
      </w:r>
    </w:p>
    <w:p>
      <w:pPr>
        <w:pStyle w:val="ListParagraph"/>
        <w:numPr>
          <w:ilvl w:val="0"/>
          <w:numId w:val="2"/>
        </w:numPr>
        <w:tabs>
          <w:tab w:pos="1151" w:val="left" w:leader="none"/>
        </w:tabs>
        <w:spacing w:line="237" w:lineRule="auto" w:before="0" w:after="0"/>
        <w:ind w:left="100" w:right="254" w:firstLine="720"/>
        <w:jc w:val="both"/>
        <w:rPr>
          <w:sz w:val="22"/>
        </w:rPr>
      </w:pPr>
      <w:r>
        <w:rPr>
          <w:sz w:val="22"/>
        </w:rPr>
        <w:t>В период временного ограничения движения в весенний период движение по автомобильным</w:t>
      </w:r>
      <w:r>
        <w:rPr>
          <w:spacing w:val="-52"/>
          <w:sz w:val="22"/>
        </w:rPr>
        <w:t> </w:t>
      </w:r>
      <w:r>
        <w:rPr>
          <w:sz w:val="22"/>
        </w:rPr>
        <w:t>дорогам транспортных средств с грузом или без груза, нагрузки на оси которых превышают 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 нагрузки, установленные актом о введении ограничения, осуществляется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регулирующим</w:t>
      </w:r>
      <w:r>
        <w:rPr>
          <w:spacing w:val="1"/>
          <w:sz w:val="22"/>
        </w:rPr>
        <w:t> </w:t>
      </w:r>
      <w:r>
        <w:rPr>
          <w:sz w:val="22"/>
        </w:rPr>
        <w:t>правоотношения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-1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0"/>
          <w:numId w:val="2"/>
        </w:numPr>
        <w:tabs>
          <w:tab w:pos="1234" w:val="left" w:leader="none"/>
        </w:tabs>
        <w:spacing w:line="237" w:lineRule="auto" w:before="0" w:after="0"/>
        <w:ind w:left="100" w:right="256" w:firstLine="720"/>
        <w:jc w:val="both"/>
        <w:rPr>
          <w:sz w:val="22"/>
        </w:rPr>
      </w:pPr>
      <w:r>
        <w:rPr/>
        <w:pict>
          <v:group style="position:absolute;margin-left:50pt;margin-top:52.916847pt;width:495pt;height:42.25pt;mso-position-horizontal-relative:page;mso-position-vertical-relative:paragraph;z-index:-15722496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5700,1903,5700,1653,8294,1653,8294,1403,10900,1403,10900,1058xe" filled="true" fillcolor="#efefef" stroked="false">
              <v:path arrowok="t"/>
              <v:fill type="solid"/>
            </v:shape>
            <v:shape style="position:absolute;left:1000;top:165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2" w:id="14"/>
                    <w:bookmarkEnd w:id="14"/>
                    <w:r>
                      <w:rPr/>
                    </w:r>
                    <w:hyperlink w:history="true" w:anchor="_bookmark1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729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Продолжительность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должна</w:t>
      </w:r>
      <w:r>
        <w:rPr>
          <w:spacing w:val="1"/>
          <w:sz w:val="22"/>
        </w:rPr>
        <w:t> </w:t>
      </w:r>
      <w:r>
        <w:rPr>
          <w:sz w:val="22"/>
        </w:rPr>
        <w:t>превышать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дней.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продлевается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56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внесением</w:t>
      </w:r>
      <w:r>
        <w:rPr>
          <w:spacing w:val="55"/>
          <w:sz w:val="22"/>
        </w:rPr>
        <w:t> </w:t>
      </w:r>
      <w:r>
        <w:rPr>
          <w:sz w:val="22"/>
        </w:rPr>
        <w:t>соответствующих</w:t>
      </w:r>
      <w:r>
        <w:rPr>
          <w:spacing w:val="1"/>
          <w:sz w:val="22"/>
        </w:rPr>
        <w:t> </w:t>
      </w:r>
      <w:r>
        <w:rPr>
          <w:sz w:val="22"/>
        </w:rPr>
        <w:t>изменений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акт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37" w:lineRule="auto" w:before="17" w:after="58"/>
        <w:ind w:left="100" w:right="25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 средств, осуществляющих движение по автомобильным дорогам с асфальтобетонным</w:t>
      </w:r>
      <w:r>
        <w:rPr>
          <w:spacing w:val="1"/>
          <w:sz w:val="22"/>
        </w:rPr>
        <w:t> </w:t>
      </w:r>
      <w:r>
        <w:rPr>
          <w:sz w:val="22"/>
        </w:rPr>
        <w:t>покрытием,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значениях</w:t>
      </w:r>
      <w:r>
        <w:rPr>
          <w:spacing w:val="-1"/>
          <w:sz w:val="22"/>
        </w:rPr>
        <w:t> </w:t>
      </w:r>
      <w:r>
        <w:rPr>
          <w:sz w:val="22"/>
        </w:rPr>
        <w:t>дневной</w:t>
      </w:r>
      <w:r>
        <w:rPr>
          <w:spacing w:val="-1"/>
          <w:sz w:val="22"/>
        </w:rPr>
        <w:t> </w:t>
      </w:r>
      <w:r>
        <w:rPr>
          <w:sz w:val="22"/>
        </w:rPr>
        <w:t>температуры</w:t>
      </w:r>
      <w:r>
        <w:rPr>
          <w:spacing w:val="-1"/>
          <w:sz w:val="22"/>
        </w:rPr>
        <w:t> </w:t>
      </w:r>
      <w:r>
        <w:rPr>
          <w:sz w:val="22"/>
        </w:rPr>
        <w:t>воздуха</w:t>
      </w:r>
      <w:r>
        <w:rPr>
          <w:spacing w:val="-1"/>
          <w:sz w:val="22"/>
        </w:rPr>
        <w:t> </w:t>
      </w:r>
      <w:r>
        <w:rPr>
          <w:sz w:val="22"/>
        </w:rPr>
        <w:t>свыше</w:t>
      </w:r>
      <w:r>
        <w:rPr>
          <w:spacing w:val="-1"/>
          <w:sz w:val="22"/>
        </w:rPr>
        <w:t> </w:t>
      </w:r>
      <w:r>
        <w:rPr>
          <w:sz w:val="22"/>
        </w:rPr>
        <w:t>32</w:t>
      </w:r>
      <w:r>
        <w:rPr>
          <w:spacing w:val="-1"/>
          <w:sz w:val="22"/>
        </w:rPr>
        <w:t> </w:t>
      </w:r>
      <w:r>
        <w:rPr>
          <w:sz w:val="22"/>
        </w:rPr>
        <w:t>°C.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4700,845,4700,595,7294,595,7294,345,9900,345,9900,0xe" filled="true" fillcolor="#efefef" stroked="false">
              <v:path arrowok="t"/>
              <v:fill type="solid"/>
            </v:shape>
            <v:shape style="position:absolute;left:0;top:59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3" w:id="15"/>
                    <w:bookmarkEnd w:id="15"/>
                    <w:r>
                      <w:rPr/>
                    </w:r>
                    <w:hyperlink w:history="true" w:anchor="_bookmark1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729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37" w:lineRule="auto" w:before="11" w:after="0"/>
        <w:ind w:left="100" w:right="256" w:firstLine="720"/>
        <w:jc w:val="both"/>
        <w:rPr>
          <w:sz w:val="22"/>
        </w:rPr>
      </w:pPr>
      <w:r>
        <w:rPr>
          <w:sz w:val="22"/>
        </w:rPr>
        <w:t>В летний период действия временных ограничений движения по автомобильным дорогам,</w:t>
      </w:r>
      <w:r>
        <w:rPr>
          <w:spacing w:val="1"/>
          <w:sz w:val="22"/>
        </w:rPr>
        <w:t> </w:t>
      </w:r>
      <w:r>
        <w:rPr>
          <w:sz w:val="22"/>
        </w:rPr>
        <w:t>включенным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тяжеловесных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-1"/>
          <w:sz w:val="22"/>
        </w:rPr>
        <w:t> </w:t>
      </w:r>
      <w:r>
        <w:rPr>
          <w:sz w:val="22"/>
        </w:rPr>
        <w:t>средств, разрешается 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21.00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09.00.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group style="position:absolute;margin-left:50pt;margin-top:15.38269pt;width:495pt;height:29.75pt;mso-position-horizontal-relative:page;mso-position-vertical-relative:paragraph;z-index:-15721472;mso-wrap-distance-left:0;mso-wrap-distance-right:0" coordorigin="1000,308" coordsize="9900,595">
            <v:shape style="position:absolute;left:1000;top:307;width:9900;height:595" coordorigin="1000,308" coordsize="9900,595" path="m10900,308l1000,308,1000,558,1000,653,1000,903,7296,903,7296,653,10900,653,10900,308xe" filled="true" fillcolor="#efefef" stroked="false">
              <v:path arrowok="t"/>
              <v:fill type="solid"/>
            </v:shape>
            <v:shape style="position:absolute;left:1000;top:652;width:629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III-1</w:t>
                    </w:r>
                  </w:p>
                </w:txbxContent>
              </v:textbox>
              <v:fill type="solid"/>
              <w10:wrap type="none"/>
            </v:shape>
            <v:shape style="position:absolute;left:1000;top:307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1245" w:hanging="567"/>
        <w:jc w:val="left"/>
      </w:pPr>
      <w:r>
        <w:rPr>
          <w:color w:val="26282D"/>
        </w:rPr>
        <w:t>III-1.</w:t>
      </w:r>
      <w:r>
        <w:rPr>
          <w:color w:val="26282D"/>
          <w:spacing w:val="-7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6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5"/>
        </w:rPr>
        <w:t> </w:t>
      </w:r>
      <w:r>
        <w:rPr>
          <w:color w:val="26282D"/>
        </w:rPr>
        <w:t>или</w:t>
      </w:r>
      <w:r>
        <w:rPr>
          <w:color w:val="26282D"/>
          <w:spacing w:val="-6"/>
        </w:rPr>
        <w:t> </w:t>
      </w:r>
      <w:r>
        <w:rPr>
          <w:color w:val="26282D"/>
        </w:rPr>
        <w:t>прекращения</w:t>
      </w:r>
      <w:r>
        <w:rPr>
          <w:color w:val="26282D"/>
          <w:spacing w:val="-6"/>
        </w:rPr>
        <w:t> </w:t>
      </w:r>
      <w:r>
        <w:rPr>
          <w:color w:val="26282D"/>
        </w:rPr>
        <w:t>движения</w:t>
      </w:r>
      <w:r>
        <w:rPr>
          <w:color w:val="26282D"/>
          <w:spacing w:val="-6"/>
        </w:rPr>
        <w:t> </w:t>
      </w:r>
      <w:r>
        <w:rPr>
          <w:color w:val="26282D"/>
        </w:rPr>
        <w:t>в</w:t>
      </w:r>
      <w:r>
        <w:rPr>
          <w:color w:val="26282D"/>
          <w:spacing w:val="-5"/>
        </w:rPr>
        <w:t> </w:t>
      </w:r>
      <w:r>
        <w:rPr>
          <w:color w:val="26282D"/>
        </w:rPr>
        <w:t>случае</w:t>
      </w:r>
      <w:r>
        <w:rPr>
          <w:color w:val="26282D"/>
          <w:spacing w:val="-6"/>
        </w:rPr>
        <w:t> </w:t>
      </w:r>
      <w:r>
        <w:rPr>
          <w:color w:val="26282D"/>
        </w:rPr>
        <w:t>снижения</w:t>
      </w:r>
      <w:r>
        <w:rPr>
          <w:color w:val="26282D"/>
          <w:spacing w:val="-6"/>
        </w:rPr>
        <w:t> </w:t>
      </w:r>
      <w:r>
        <w:rPr>
          <w:color w:val="26282D"/>
        </w:rPr>
        <w:t>несущей</w:t>
      </w:r>
      <w:r>
        <w:rPr>
          <w:color w:val="26282D"/>
          <w:spacing w:val="-52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4"/>
        </w:rPr>
        <w:t> </w:t>
      </w:r>
      <w:r>
        <w:rPr>
          <w:color w:val="26282D"/>
        </w:rPr>
        <w:t>конструктивных</w:t>
      </w:r>
      <w:r>
        <w:rPr>
          <w:color w:val="26282D"/>
          <w:spacing w:val="-3"/>
        </w:rPr>
        <w:t> </w:t>
      </w:r>
      <w:r>
        <w:rPr>
          <w:color w:val="26282D"/>
        </w:rPr>
        <w:t>элементов</w:t>
      </w:r>
      <w:r>
        <w:rPr>
          <w:color w:val="26282D"/>
          <w:spacing w:val="-3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2"/>
        </w:rPr>
        <w:t> </w:t>
      </w:r>
      <w:r>
        <w:rPr>
          <w:color w:val="26282D"/>
        </w:rPr>
        <w:t>дорог,</w:t>
      </w:r>
      <w:r>
        <w:rPr>
          <w:color w:val="26282D"/>
          <w:spacing w:val="-2"/>
        </w:rPr>
        <w:t> </w:t>
      </w:r>
      <w:r>
        <w:rPr>
          <w:color w:val="26282D"/>
        </w:rPr>
        <w:t>их</w:t>
      </w:r>
      <w:r>
        <w:rPr>
          <w:color w:val="26282D"/>
          <w:spacing w:val="-3"/>
        </w:rPr>
        <w:t> </w:t>
      </w:r>
      <w:r>
        <w:rPr>
          <w:color w:val="26282D"/>
        </w:rPr>
        <w:t>участков</w:t>
      </w:r>
    </w:p>
    <w:p>
      <w:pPr>
        <w:spacing w:after="0" w:line="237" w:lineRule="auto"/>
        <w:jc w:val="left"/>
        <w:sectPr>
          <w:pgSz w:w="11900" w:h="16840"/>
          <w:pgMar w:header="289" w:footer="511" w:top="700" w:bottom="700" w:left="900" w:right="740"/>
        </w:sectPr>
      </w:pPr>
    </w:p>
    <w:p>
      <w:pPr>
        <w:pStyle w:val="BodyText"/>
        <w:spacing w:line="237" w:lineRule="auto" w:before="82"/>
        <w:ind w:right="256"/>
      </w:pPr>
      <w:r>
        <w:rPr/>
        <w:t>18-1.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55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 их участков по сравнению с проектными показателями вводятся временные ограничения или</w:t>
      </w:r>
      <w:r>
        <w:rPr>
          <w:spacing w:val="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автомобильным</w:t>
      </w:r>
      <w:r>
        <w:rPr>
          <w:spacing w:val="-1"/>
        </w:rPr>
        <w:t> </w:t>
      </w:r>
      <w:r>
        <w:rPr/>
        <w:t>дорогам,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участкам.</w:t>
      </w:r>
    </w:p>
    <w:p>
      <w:pPr>
        <w:pStyle w:val="BodyText"/>
        <w:spacing w:line="237" w:lineRule="auto"/>
        <w:ind w:right="254"/>
      </w:pPr>
      <w:r>
        <w:rPr/>
        <w:t>18-2.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проезда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участку</w:t>
      </w:r>
      <w:r>
        <w:rPr>
          <w:spacing w:val="55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нагрузок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массы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её</w:t>
      </w:r>
      <w:r>
        <w:rPr>
          <w:spacing w:val="-3"/>
        </w:rPr>
        <w:t> </w:t>
      </w:r>
      <w:r>
        <w:rPr/>
        <w:t>участка.</w:t>
      </w:r>
    </w:p>
    <w:p>
      <w:pPr>
        <w:pStyle w:val="BodyText"/>
        <w:spacing w:line="237" w:lineRule="auto"/>
        <w:ind w:right="255"/>
      </w:pPr>
      <w:r>
        <w:rPr/>
        <w:t>18-3.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снижения</w:t>
      </w:r>
      <w:r>
        <w:rPr>
          <w:spacing w:val="1"/>
        </w:rPr>
        <w:t> </w:t>
      </w:r>
      <w:r>
        <w:rPr/>
        <w:t>несущей</w:t>
      </w:r>
      <w:r>
        <w:rPr>
          <w:spacing w:val="1"/>
        </w:rPr>
        <w:t> </w:t>
      </w:r>
      <w:r>
        <w:rPr/>
        <w:t>способности конструктивных элементов автомобильных дорог, их участков движение транспортных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участкам,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масса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допустимые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hyperlink r:id="rId29"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регламентирующим</w:t>
      </w:r>
      <w:r>
        <w:rPr>
          <w:spacing w:val="1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тяжеловесных транспортных средств.</w:t>
      </w:r>
    </w:p>
    <w:p>
      <w:pPr>
        <w:pStyle w:val="BodyText"/>
        <w:spacing w:line="237" w:lineRule="auto"/>
        <w:ind w:right="257"/>
      </w:pPr>
      <w:r>
        <w:rPr/>
        <w:t>18-4. Временное ограничение или прекращение движения из-за снижения несущей способности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ограничивающих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оси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массу</w:t>
      </w:r>
      <w:r>
        <w:rPr>
          <w:spacing w:val="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средств, либо</w:t>
      </w:r>
      <w:r>
        <w:rPr>
          <w:spacing w:val="-1"/>
        </w:rPr>
        <w:t> </w:t>
      </w:r>
      <w:r>
        <w:rPr/>
        <w:t>запрещающих движение</w:t>
      </w:r>
      <w:r>
        <w:rPr>
          <w:spacing w:val="-1"/>
        </w:rPr>
        <w:t> </w:t>
      </w:r>
      <w:r>
        <w:rPr/>
        <w:t>транспортных</w:t>
      </w:r>
      <w:r>
        <w:rPr>
          <w:spacing w:val="-1"/>
        </w:rPr>
        <w:t> </w:t>
      </w:r>
      <w:r>
        <w:rPr/>
        <w:t>средств.</w:t>
      </w:r>
    </w:p>
    <w:p>
      <w:pPr>
        <w:pStyle w:val="BodyText"/>
        <w:spacing w:before="9"/>
        <w:ind w:left="0" w:firstLine="0"/>
        <w:jc w:val="left"/>
      </w:pPr>
      <w:r>
        <w:rPr/>
        <w:pict>
          <v:group style="position:absolute;margin-left:50pt;margin-top:15.070826pt;width:495pt;height:29.75pt;mso-position-horizontal-relative:page;mso-position-vertical-relative:paragraph;z-index:-15720960;mso-wrap-distance-left:0;mso-wrap-distance-right:0" coordorigin="1000,301" coordsize="9900,595">
            <v:shape style="position:absolute;left:1000;top:301;width:9900;height:595" coordorigin="1000,301" coordsize="9900,595" path="m10900,301l1000,301,1000,551,1000,646,1000,896,7296,896,7296,646,10900,646,10900,301xe" filled="true" fillcolor="#efefef" stroked="false">
              <v:path arrowok="t"/>
              <v:fill type="solid"/>
            </v:shape>
            <v:shape style="position:absolute;left:1000;top:646;width:6296;height:250" type="#_x0000_t202" filled="true" fillcolor="#efefef" stroked="false">
              <v:textbox inset="0,0,0,0">
                <w:txbxContent>
                  <w:p>
                    <w:pPr>
                      <w:spacing w:line="173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205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настоящий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порядок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дополнен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разделом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III-2</w:t>
                    </w:r>
                  </w:p>
                </w:txbxContent>
              </v:textbox>
              <v:fill type="solid"/>
              <w10:wrap type="none"/>
            </v:shape>
            <v:shape style="position:absolute;left:1000;top:3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line="237" w:lineRule="auto" w:before="125"/>
        <w:ind w:left="2673" w:hanging="2339"/>
        <w:jc w:val="left"/>
      </w:pPr>
      <w:r>
        <w:rPr>
          <w:color w:val="26282D"/>
        </w:rPr>
        <w:t>III-2.</w:t>
      </w:r>
      <w:r>
        <w:rPr>
          <w:color w:val="26282D"/>
          <w:spacing w:val="-5"/>
        </w:rPr>
        <w:t> </w:t>
      </w: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6104pt;width:495pt;height:54.75pt;mso-position-horizontal-relative:page;mso-position-vertical-relative:paragraph;z-index:-15720448;mso-wrap-distance-left:0;mso-wrap-distance-right:0" coordorigin="1000,186" coordsize="9900,1095">
            <v:shape style="position:absolute;left:1000;top:186;width:9900;height:1095" coordorigin="1000,186" coordsize="9900,1095" path="m10900,186l1000,186,1000,436,1000,531,1000,1281,5700,1281,5700,1031,6077,1031,6077,781,10900,781,10900,531,10900,436,10900,186xe" filled="true" fillcolor="#efefef" stroked="false">
              <v:path arrowok="t"/>
              <v:fill type="solid"/>
            </v:shape>
            <v:shape style="position:absolute;left:1000;top:103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4" w:id="16"/>
                    <w:bookmarkEnd w:id="16"/>
                    <w:r>
                      <w:rPr/>
                    </w:r>
                    <w:hyperlink w:history="true" w:anchor="_bookmark1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81;width:5077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на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правоотношения,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возникшие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19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500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52" w:lineRule="exact" w:before="13"/>
                      <w:ind w:left="0" w:right="0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  <w:p>
                    <w:pPr>
                      <w:spacing w:line="234" w:lineRule="exact" w:before="0"/>
                      <w:ind w:left="0" w:right="-15" w:firstLine="0"/>
                      <w:jc w:val="righ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июня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2015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18-5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изменения,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распространяющиеся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37" w:lineRule="auto" w:before="17"/>
        <w:ind w:right="255"/>
      </w:pPr>
      <w:r>
        <w:rPr/>
        <w:t>18-5. Временные ограничения или прекращение движения в целях обеспечения 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аварийных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</w:t>
      </w:r>
      <w:r>
        <w:rPr>
          <w:spacing w:val="1"/>
        </w:rPr>
        <w:t> </w:t>
      </w:r>
      <w:r>
        <w:rPr/>
        <w:t>(дорожно-транспортные</w:t>
      </w:r>
      <w:r>
        <w:rPr>
          <w:spacing w:val="1"/>
        </w:rPr>
        <w:t> </w:t>
      </w:r>
      <w:r>
        <w:rPr/>
        <w:t>происшествия,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аварии),</w:t>
      </w:r>
      <w:r>
        <w:rPr>
          <w:spacing w:val="1"/>
        </w:rPr>
        <w:t> </w:t>
      </w:r>
      <w:r>
        <w:rPr/>
        <w:t>предупреждении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ликвидации</w:t>
      </w:r>
      <w:r>
        <w:rPr>
          <w:spacing w:val="-52"/>
        </w:rPr>
        <w:t> </w:t>
      </w:r>
      <w:r>
        <w:rPr/>
        <w:t>чрезвычайных ситуаций, выполнении работ по содержанию автомобильных дорог, когда иными мерами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дорожных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по</w:t>
      </w:r>
      <w:r>
        <w:rPr>
          <w:spacing w:val="56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обеспечения безопасности дорожного движения, проведении публичных и массовых мероприятий, а</w:t>
      </w:r>
      <w:r>
        <w:rPr>
          <w:spacing w:val="1"/>
        </w:rPr>
        <w:t> </w:t>
      </w:r>
      <w:r>
        <w:rPr/>
        <w:t>также в случаях, если дорожные условия не обеспечивают безопасное движение транспортных средств с</w:t>
      </w:r>
      <w:r>
        <w:rPr>
          <w:spacing w:val="-52"/>
        </w:rPr>
        <w:t> </w:t>
      </w:r>
      <w:r>
        <w:rPr/>
        <w:t>максимальной</w:t>
      </w:r>
      <w:r>
        <w:rPr>
          <w:spacing w:val="-2"/>
        </w:rPr>
        <w:t> </w:t>
      </w:r>
      <w:r>
        <w:rPr/>
        <w:t>разрешенной скоростью.</w:t>
      </w:r>
    </w:p>
    <w:p>
      <w:pPr>
        <w:pStyle w:val="BodyText"/>
        <w:spacing w:line="237" w:lineRule="auto"/>
        <w:ind w:right="256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установки соответствующих дорожных знаков или иных технических средств организации 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распорядительно-регулировочными</w:t>
      </w:r>
      <w:r>
        <w:rPr>
          <w:spacing w:val="-1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261"/>
      </w:pPr>
      <w:r>
        <w:rPr/>
        <w:t>Обустройство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техническими</w:t>
      </w:r>
      <w:r>
        <w:rPr>
          <w:spacing w:val="-2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часов.</w:t>
      </w:r>
    </w:p>
    <w:p>
      <w:pPr>
        <w:pStyle w:val="BodyText"/>
        <w:spacing w:line="237" w:lineRule="auto"/>
        <w:ind w:right="256"/>
      </w:pPr>
      <w:r>
        <w:rPr/>
        <w:t>Временное</w:t>
      </w:r>
      <w:r>
        <w:rPr>
          <w:spacing w:val="1"/>
        </w:rPr>
        <w:t> </w:t>
      </w:r>
      <w:r>
        <w:rPr/>
        <w:t>ограничение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дорожные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безопасное движение транспортных средств с максимальной разрешенной скоростью, может вводиться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условиями,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автоматическом</w:t>
      </w:r>
      <w:r>
        <w:rPr>
          <w:spacing w:val="-2"/>
        </w:rPr>
        <w:t> </w:t>
      </w:r>
      <w:r>
        <w:rPr/>
        <w:t>режиме.</w:t>
      </w:r>
    </w:p>
    <w:p>
      <w:pPr>
        <w:pStyle w:val="BodyText"/>
        <w:spacing w:line="237" w:lineRule="auto"/>
        <w:ind w:right="256"/>
      </w:pPr>
      <w:r>
        <w:rPr/>
        <w:t>18-6. В случаях, когда вводимый период ограничения или прекращения движения, необходимый</w:t>
      </w:r>
      <w:r>
        <w:rPr>
          <w:spacing w:val="1"/>
        </w:rPr>
        <w:t> </w:t>
      </w:r>
      <w:r>
        <w:rPr/>
        <w:t>для устранения (ликвидации) причины, вызвавшей данную ситуацию, превышает 30 дней, 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пользователи</w:t>
      </w:r>
      <w:r>
        <w:rPr>
          <w:spacing w:val="1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незамедлительно.</w:t>
      </w:r>
    </w:p>
    <w:p>
      <w:pPr>
        <w:pStyle w:val="BodyText"/>
        <w:spacing w:line="237" w:lineRule="auto"/>
        <w:ind w:right="25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доставка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(участкам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56"/>
        </w:rPr>
        <w:t> </w:t>
      </w:r>
      <w:r>
        <w:rPr/>
        <w:t>введено</w:t>
      </w:r>
      <w:r>
        <w:rPr>
          <w:spacing w:val="-5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движения.</w:t>
      </w:r>
    </w:p>
    <w:p>
      <w:pPr>
        <w:spacing w:after="0" w:line="237" w:lineRule="auto"/>
        <w:sectPr>
          <w:pgSz w:w="11900" w:h="16840"/>
          <w:pgMar w:header="289" w:footer="511" w:top="700" w:bottom="700" w:left="900" w:right="740"/>
        </w:sectPr>
      </w:pPr>
    </w:p>
    <w:p>
      <w:pPr>
        <w:pStyle w:val="BodyText"/>
        <w:spacing w:line="237" w:lineRule="auto" w:before="82"/>
        <w:ind w:right="254"/>
      </w:pPr>
      <w:r>
        <w:rPr/>
        <w:pict>
          <v:group style="position:absolute;margin-left:50pt;margin-top:69.516838pt;width:495pt;height:42.25pt;mso-position-horizontal-relative:page;mso-position-vertical-relative:paragraph;z-index:-15719936;mso-wrap-distance-left:0;mso-wrap-distance-right:0" coordorigin="1000,1390" coordsize="9900,845">
            <v:shape style="position:absolute;left:1000;top:1390;width:9900;height:845" coordorigin="1000,1390" coordsize="9900,845" path="m10900,1390l1000,1390,1000,1640,1000,1735,1000,1890,1000,1985,1000,2235,5700,2235,5700,1985,8386,1985,8386,1735,10900,1735,10900,1390xe" filled="true" fillcolor="#efefef" stroked="false">
              <v:path arrowok="t"/>
              <v:fill type="solid"/>
            </v:shape>
            <v:shape style="position:absolute;left:1000;top:1985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5" w:id="17"/>
                    <w:bookmarkEnd w:id="17"/>
                    <w:r>
                      <w:rPr/>
                    </w:r>
                    <w:hyperlink w:history="true" w:anchor="_bookmark1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735;width:7386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18-7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39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При этом движение по автомобильным дорогам (участкам автомобильных дорог) транспортных</w:t>
      </w:r>
      <w:r>
        <w:rPr>
          <w:spacing w:val="1"/>
        </w:rPr>
        <w:t> </w:t>
      </w:r>
      <w:r>
        <w:rPr/>
        <w:t>средств, весовые и (или) габаритные параметры которых превышают установленные актом о введении</w:t>
      </w:r>
      <w:r>
        <w:rPr>
          <w:spacing w:val="1"/>
        </w:rPr>
        <w:t> </w:t>
      </w:r>
      <w:r>
        <w:rPr/>
        <w:t>ограничения значения таких весовых и (или) габаритных параметров, осуществляется по специальным</w:t>
      </w:r>
      <w:r>
        <w:rPr>
          <w:spacing w:val="1"/>
        </w:rPr>
        <w:t> </w:t>
      </w:r>
      <w:r>
        <w:rPr/>
        <w:t>разрешениям, выдаваемым в порядке, предусмотренном </w:t>
      </w:r>
      <w:hyperlink r:id="rId29">
        <w:r>
          <w:rPr>
            <w:rFonts w:ascii="Microsoft Sans Serif" w:hAnsi="Microsoft Sans Serif"/>
            <w:color w:val="0F6BBF"/>
          </w:rPr>
          <w:t>законодательством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Российской Федерации,</w:t>
      </w:r>
      <w:r>
        <w:rPr>
          <w:spacing w:val="1"/>
        </w:rPr>
        <w:t> </w:t>
      </w:r>
      <w:r>
        <w:rPr/>
        <w:t>регулирующим</w:t>
      </w:r>
      <w:r>
        <w:rPr>
          <w:spacing w:val="-3"/>
        </w:rPr>
        <w:t> </w:t>
      </w:r>
      <w:r>
        <w:rPr/>
        <w:t>правоотношения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перевозки</w:t>
      </w:r>
      <w:r>
        <w:rPr>
          <w:spacing w:val="-3"/>
        </w:rPr>
        <w:t> </w:t>
      </w:r>
      <w:r>
        <w:rPr/>
        <w:t>тяжеловесных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крупногабаритных</w:t>
      </w:r>
      <w:r>
        <w:rPr>
          <w:spacing w:val="-4"/>
        </w:rPr>
        <w:t> </w:t>
      </w:r>
      <w:r>
        <w:rPr/>
        <w:t>грузов.</w:t>
      </w:r>
    </w:p>
    <w:p>
      <w:pPr>
        <w:pStyle w:val="BodyText"/>
        <w:spacing w:line="237" w:lineRule="auto" w:before="17"/>
        <w:ind w:right="255"/>
      </w:pPr>
      <w:r>
        <w:rPr/>
        <w:t>18-7. Временные ограничения или прекращение движения в целях обеспечения 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</w:rPr>
          <w:t>пункте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18-5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1"/>
        </w:rPr>
        <w:t> </w:t>
      </w:r>
      <w:r>
        <w:rPr/>
        <w:t>органами, владельцами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дорог.</w:t>
      </w:r>
    </w:p>
    <w:p>
      <w:pPr>
        <w:pStyle w:val="BodyText"/>
        <w:spacing w:line="237" w:lineRule="auto"/>
        <w:ind w:right="255"/>
      </w:pPr>
      <w:r>
        <w:rPr/>
        <w:pict>
          <v:group style="position:absolute;margin-left:50pt;margin-top:52.916836pt;width:495pt;height:42.25pt;mso-position-horizontal-relative:page;mso-position-vertical-relative:paragraph;z-index:-15719424;mso-wrap-distance-left:0;mso-wrap-distance-right:0" coordorigin="1000,1058" coordsize="9900,845">
            <v:shape style="position:absolute;left:1000;top:1058;width:9900;height:845" coordorigin="1000,1058" coordsize="9900,845" path="m10900,1058l1000,1058,1000,1308,1000,1403,1000,1558,1000,1653,1000,1903,4011,1903,4011,1653,8535,1653,8535,1403,10900,1403,10900,1058xe" filled="true" fillcolor="#efefef" stroked="false">
              <v:path arrowok="t"/>
              <v:fill type="solid"/>
            </v:shape>
            <v:shape style="position:absolute;left:1000;top:16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6" w:id="18"/>
                    <w:bookmarkEnd w:id="18"/>
                    <w:r>
                      <w:rPr/>
                    </w:r>
                    <w:hyperlink w:history="true" w:anchor="_bookmark1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403;width:753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Правительства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Кузбасса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543</w:t>
                    </w:r>
                  </w:p>
                </w:txbxContent>
              </v:textbox>
              <v:fill type="solid"/>
              <w10:wrap type="none"/>
            </v:shape>
            <v:shape style="position:absolute;left:1000;top:1058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  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3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18-8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  </w:t>
                    </w:r>
                    <w:r>
                      <w:rPr>
                        <w:i/>
                        <w:color w:val="353842"/>
                        <w:spacing w:val="18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2021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  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hyperlink r:id="rId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О</w:t>
      </w:r>
      <w:r>
        <w:rPr>
          <w:spacing w:val="1"/>
        </w:rPr>
        <w:t> </w:t>
      </w:r>
      <w:r>
        <w:rPr/>
        <w:t>введенных</w:t>
      </w:r>
      <w:r>
        <w:rPr>
          <w:spacing w:val="1"/>
        </w:rPr>
        <w:t> </w:t>
      </w:r>
      <w:r>
        <w:rPr/>
        <w:t>ограничениях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надзор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разрешительные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Кемеровской</w:t>
      </w:r>
      <w:r>
        <w:rPr>
          <w:spacing w:val="-2"/>
        </w:rPr>
        <w:t> </w:t>
      </w:r>
      <w:r>
        <w:rPr/>
        <w:t>области.</w:t>
      </w:r>
    </w:p>
    <w:p>
      <w:pPr>
        <w:pStyle w:val="BodyText"/>
        <w:spacing w:line="237" w:lineRule="auto" w:before="17"/>
        <w:jc w:val="left"/>
      </w:pPr>
      <w:r>
        <w:rPr/>
        <w:t>18-8.</w:t>
      </w:r>
      <w:r>
        <w:rPr>
          <w:spacing w:val="38"/>
        </w:rPr>
        <w:t> </w:t>
      </w:r>
      <w:r>
        <w:rPr/>
        <w:t>Временные</w:t>
      </w:r>
      <w:r>
        <w:rPr>
          <w:spacing w:val="38"/>
        </w:rPr>
        <w:t> </w:t>
      </w:r>
      <w:r>
        <w:rPr/>
        <w:t>ограничения</w:t>
      </w:r>
      <w:r>
        <w:rPr>
          <w:spacing w:val="39"/>
        </w:rPr>
        <w:t> </w:t>
      </w:r>
      <w:r>
        <w:rPr/>
        <w:t>или</w:t>
      </w:r>
      <w:r>
        <w:rPr>
          <w:spacing w:val="38"/>
        </w:rPr>
        <w:t> </w:t>
      </w:r>
      <w:r>
        <w:rPr/>
        <w:t>прекращение</w:t>
      </w:r>
      <w:r>
        <w:rPr>
          <w:spacing w:val="39"/>
        </w:rPr>
        <w:t> </w:t>
      </w:r>
      <w:r>
        <w:rPr/>
        <w:t>движения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целях</w:t>
      </w:r>
      <w:r>
        <w:rPr>
          <w:spacing w:val="38"/>
        </w:rPr>
        <w:t> </w:t>
      </w:r>
      <w:r>
        <w:rPr/>
        <w:t>обеспечения</w:t>
      </w:r>
      <w:r>
        <w:rPr>
          <w:spacing w:val="39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осуществляются посредством:</w:t>
      </w:r>
    </w:p>
    <w:p>
      <w:pPr>
        <w:pStyle w:val="BodyText"/>
        <w:spacing w:line="237" w:lineRule="auto"/>
        <w:jc w:val="left"/>
      </w:pPr>
      <w:r>
        <w:rPr/>
        <w:t>прекращения</w:t>
      </w:r>
      <w:r>
        <w:rPr>
          <w:spacing w:val="24"/>
        </w:rPr>
        <w:t> </w:t>
      </w:r>
      <w:r>
        <w:rPr/>
        <w:t>движения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участке</w:t>
      </w:r>
      <w:r>
        <w:rPr>
          <w:spacing w:val="25"/>
        </w:rPr>
        <w:t> </w:t>
      </w:r>
      <w:r>
        <w:rPr/>
        <w:t>автомобильной</w:t>
      </w:r>
      <w:r>
        <w:rPr>
          <w:spacing w:val="24"/>
        </w:rPr>
        <w:t> </w:t>
      </w:r>
      <w:r>
        <w:rPr/>
        <w:t>дороги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/>
        <w:t>обеспечения</w:t>
      </w:r>
      <w:r>
        <w:rPr>
          <w:spacing w:val="25"/>
        </w:rPr>
        <w:t> </w:t>
      </w:r>
      <w:r>
        <w:rPr/>
        <w:t>объезда</w:t>
      </w:r>
      <w:r>
        <w:rPr>
          <w:spacing w:val="25"/>
        </w:rPr>
        <w:t> </w:t>
      </w:r>
      <w:r>
        <w:rPr/>
        <w:t>по</w:t>
      </w:r>
      <w:r>
        <w:rPr>
          <w:spacing w:val="-52"/>
        </w:rPr>
        <w:t> </w:t>
      </w:r>
      <w:r>
        <w:rPr/>
        <w:t>автомобильным</w:t>
      </w:r>
      <w:r>
        <w:rPr>
          <w:spacing w:val="-2"/>
        </w:rPr>
        <w:t> </w:t>
      </w:r>
      <w:r>
        <w:rPr/>
        <w:t>дорогам</w:t>
      </w:r>
      <w:r>
        <w:rPr>
          <w:spacing w:val="-1"/>
        </w:rPr>
        <w:t> </w:t>
      </w:r>
      <w:r>
        <w:rPr/>
        <w:t>общего пользования;</w:t>
      </w:r>
    </w:p>
    <w:p>
      <w:pPr>
        <w:pStyle w:val="BodyText"/>
        <w:spacing w:line="237" w:lineRule="auto"/>
        <w:ind w:left="820" w:right="1825" w:firstLine="0"/>
        <w:jc w:val="left"/>
      </w:pPr>
      <w:r>
        <w:rPr/>
        <w:t>ограничения</w:t>
      </w:r>
      <w:r>
        <w:rPr>
          <w:spacing w:val="-5"/>
        </w:rPr>
        <w:t> </w:t>
      </w:r>
      <w:r>
        <w:rPr/>
        <w:t>движения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отдельным</w:t>
      </w:r>
      <w:r>
        <w:rPr>
          <w:spacing w:val="-5"/>
        </w:rPr>
        <w:t> </w:t>
      </w:r>
      <w:r>
        <w:rPr/>
        <w:t>полосам</w:t>
      </w:r>
      <w:r>
        <w:rPr>
          <w:spacing w:val="-6"/>
        </w:rPr>
        <w:t> </w:t>
      </w:r>
      <w:r>
        <w:rPr/>
        <w:t>автомобильной</w:t>
      </w:r>
      <w:r>
        <w:rPr>
          <w:spacing w:val="-6"/>
        </w:rPr>
        <w:t> </w:t>
      </w:r>
      <w:r>
        <w:rPr/>
        <w:t>дороги;</w:t>
      </w:r>
      <w:r>
        <w:rPr>
          <w:spacing w:val="-52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временной</w:t>
      </w:r>
      <w:r>
        <w:rPr>
          <w:spacing w:val="-1"/>
        </w:rPr>
        <w:t> </w:t>
      </w:r>
      <w:r>
        <w:rPr/>
        <w:t>объездной дороги;</w:t>
      </w:r>
    </w:p>
    <w:p>
      <w:pPr>
        <w:pStyle w:val="BodyText"/>
        <w:spacing w:line="249" w:lineRule="exact"/>
        <w:ind w:left="820" w:firstLine="0"/>
        <w:jc w:val="left"/>
      </w:pPr>
      <w:r>
        <w:rPr/>
        <w:t>организации</w:t>
      </w:r>
      <w:r>
        <w:rPr>
          <w:spacing w:val="-2"/>
        </w:rPr>
        <w:t> </w:t>
      </w:r>
      <w:r>
        <w:rPr/>
        <w:t>реверсивного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одностороннего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50" w:lineRule="exact"/>
        <w:ind w:left="820" w:firstLine="0"/>
        <w:jc w:val="left"/>
      </w:pPr>
      <w:r>
        <w:rPr/>
        <w:t>прекращения</w:t>
      </w:r>
      <w:r>
        <w:rPr>
          <w:spacing w:val="55"/>
        </w:rPr>
        <w:t> </w:t>
      </w:r>
      <w:r>
        <w:rPr/>
        <w:t>движения</w:t>
      </w:r>
      <w:r>
        <w:rPr>
          <w:spacing w:val="109"/>
        </w:rPr>
        <w:t> </w:t>
      </w:r>
      <w:r>
        <w:rPr/>
        <w:t>в</w:t>
      </w:r>
      <w:r>
        <w:rPr>
          <w:spacing w:val="110"/>
        </w:rPr>
        <w:t> </w:t>
      </w:r>
      <w:r>
        <w:rPr/>
        <w:t>течение</w:t>
      </w:r>
      <w:r>
        <w:rPr>
          <w:spacing w:val="109"/>
        </w:rPr>
        <w:t> </w:t>
      </w:r>
      <w:r>
        <w:rPr/>
        <w:t>времени,</w:t>
      </w:r>
      <w:r>
        <w:rPr>
          <w:spacing w:val="110"/>
        </w:rPr>
        <w:t> </w:t>
      </w:r>
      <w:r>
        <w:rPr/>
        <w:t>необходимого</w:t>
      </w:r>
      <w:r>
        <w:rPr>
          <w:spacing w:val="110"/>
        </w:rPr>
        <w:t> </w:t>
      </w:r>
      <w:r>
        <w:rPr/>
        <w:t>для</w:t>
      </w:r>
      <w:r>
        <w:rPr>
          <w:spacing w:val="109"/>
        </w:rPr>
        <w:t> </w:t>
      </w:r>
      <w:r>
        <w:rPr/>
        <w:t>устранения</w:t>
      </w:r>
      <w:r>
        <w:rPr>
          <w:spacing w:val="110"/>
        </w:rPr>
        <w:t> </w:t>
      </w:r>
      <w:r>
        <w:rPr/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6"/>
        </w:rPr>
        <w:t> </w:t>
      </w:r>
      <w:r>
        <w:rPr/>
        <w:t>ситуацию,</w:t>
      </w:r>
      <w:r>
        <w:rPr>
          <w:spacing w:val="-7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иное</w:t>
      </w:r>
      <w:r>
        <w:rPr>
          <w:spacing w:val="-7"/>
        </w:rPr>
        <w:t> </w:t>
      </w:r>
      <w:r>
        <w:rPr/>
        <w:t>невозможно;</w:t>
      </w:r>
    </w:p>
    <w:p>
      <w:pPr>
        <w:pStyle w:val="BodyText"/>
        <w:spacing w:line="237" w:lineRule="auto"/>
        <w:ind w:right="253"/>
      </w:pPr>
      <w:r>
        <w:rPr/>
        <w:t>ограничения движения для транспортных средств (с грузом или без груза), общая масса и (или)</w:t>
      </w:r>
      <w:r>
        <w:rPr>
          <w:spacing w:val="1"/>
        </w:rPr>
        <w:t> </w:t>
      </w: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указанных весовых и габаритных параметров на период устранения (ликвидации) причины, вызвавшей</w:t>
      </w:r>
      <w:r>
        <w:rPr>
          <w:spacing w:val="1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ситуацию;</w:t>
      </w:r>
    </w:p>
    <w:p>
      <w:pPr>
        <w:pStyle w:val="BodyText"/>
        <w:spacing w:line="237" w:lineRule="auto"/>
        <w:ind w:right="258"/>
      </w:pPr>
      <w:r>
        <w:rPr/>
        <w:t>обустройства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дорожными</w:t>
      </w:r>
      <w:r>
        <w:rPr>
          <w:spacing w:val="1"/>
        </w:rPr>
        <w:t> </w:t>
      </w:r>
      <w:r>
        <w:rPr/>
        <w:t>знаками</w:t>
      </w:r>
      <w:r>
        <w:rPr>
          <w:spacing w:val="5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 техническими средствами организации дорожного движения, предусмотренными </w:t>
      </w:r>
      <w:hyperlink r:id="rId34">
        <w:r>
          <w:rPr>
            <w:rFonts w:ascii="Microsoft Sans Serif" w:hAnsi="Microsoft Sans Serif"/>
            <w:color w:val="0F6BBF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дорожного</w:t>
      </w:r>
      <w:r>
        <w:rPr>
          <w:spacing w:val="-2"/>
        </w:rPr>
        <w:t> </w:t>
      </w:r>
      <w:r>
        <w:rPr/>
        <w:t>движения.</w:t>
      </w:r>
    </w:p>
    <w:p>
      <w:pPr>
        <w:pStyle w:val="BodyText"/>
        <w:spacing w:line="237" w:lineRule="auto"/>
        <w:ind w:right="25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разрешённой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введено</w:t>
      </w:r>
      <w:r>
        <w:rPr>
          <w:spacing w:val="1"/>
        </w:rPr>
        <w:t> </w:t>
      </w:r>
      <w:r>
        <w:rPr/>
        <w:t>ограничение движения в связи с тем, что дорожные условия не обеспечивают безопасное движение</w:t>
      </w:r>
      <w:r>
        <w:rPr>
          <w:spacing w:val="1"/>
        </w:rPr>
        <w:t> </w:t>
      </w:r>
      <w:r>
        <w:rPr/>
        <w:t>транспортных</w:t>
      </w:r>
      <w:r>
        <w:rPr>
          <w:spacing w:val="11"/>
        </w:rPr>
        <w:t> </w:t>
      </w:r>
      <w:r>
        <w:rPr/>
        <w:t>средств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максимальной</w:t>
      </w:r>
      <w:r>
        <w:rPr>
          <w:spacing w:val="11"/>
        </w:rPr>
        <w:t> </w:t>
      </w:r>
      <w:r>
        <w:rPr/>
        <w:t>разрешенной</w:t>
      </w:r>
      <w:r>
        <w:rPr>
          <w:spacing w:val="11"/>
        </w:rPr>
        <w:t> </w:t>
      </w:r>
      <w:r>
        <w:rPr/>
        <w:t>скоростью,</w:t>
      </w:r>
      <w:r>
        <w:rPr>
          <w:spacing w:val="12"/>
        </w:rPr>
        <w:t> </w:t>
      </w:r>
      <w:r>
        <w:rPr/>
        <w:t>размещается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дорожных</w:t>
      </w:r>
      <w:r>
        <w:rPr>
          <w:spacing w:val="10"/>
        </w:rPr>
        <w:t> </w:t>
      </w:r>
      <w:r>
        <w:rPr/>
        <w:t>знаках</w:t>
      </w:r>
      <w:r>
        <w:rPr>
          <w:spacing w:val="12"/>
        </w:rPr>
        <w:t> </w:t>
      </w:r>
      <w:r>
        <w:rPr/>
        <w:t>3.24,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знаках переменной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237" w:lineRule="auto"/>
        <w:ind w:right="256"/>
        <w:jc w:val="right"/>
      </w:pPr>
      <w:r>
        <w:rPr/>
        <w:t>18-9.</w:t>
      </w:r>
      <w:r>
        <w:rPr>
          <w:spacing w:val="25"/>
        </w:rPr>
        <w:t> </w:t>
      </w:r>
      <w:r>
        <w:rPr/>
        <w:t>Срок</w:t>
      </w:r>
      <w:r>
        <w:rPr>
          <w:spacing w:val="25"/>
        </w:rPr>
        <w:t> </w:t>
      </w:r>
      <w:r>
        <w:rPr/>
        <w:t>временных</w:t>
      </w:r>
      <w:r>
        <w:rPr>
          <w:spacing w:val="25"/>
        </w:rPr>
        <w:t> </w:t>
      </w:r>
      <w:r>
        <w:rPr/>
        <w:t>ограничений</w:t>
      </w:r>
      <w:r>
        <w:rPr>
          <w:spacing w:val="25"/>
        </w:rPr>
        <w:t> </w:t>
      </w:r>
      <w:r>
        <w:rPr/>
        <w:t>или</w:t>
      </w:r>
      <w:r>
        <w:rPr>
          <w:spacing w:val="25"/>
        </w:rPr>
        <w:t> </w:t>
      </w:r>
      <w:r>
        <w:rPr/>
        <w:t>прекращения</w:t>
      </w:r>
      <w:r>
        <w:rPr>
          <w:spacing w:val="25"/>
        </w:rPr>
        <w:t> </w:t>
      </w:r>
      <w:r>
        <w:rPr/>
        <w:t>движения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предупреждении</w:t>
      </w:r>
      <w:r>
        <w:rPr>
          <w:spacing w:val="-52"/>
        </w:rPr>
        <w:t> </w:t>
      </w:r>
      <w:r>
        <w:rPr/>
        <w:t>чрезвычайных</w:t>
      </w:r>
      <w:r>
        <w:rPr>
          <w:spacing w:val="46"/>
        </w:rPr>
        <w:t> </w:t>
      </w:r>
      <w:r>
        <w:rPr/>
        <w:t>ситуаций,</w:t>
      </w:r>
      <w:r>
        <w:rPr>
          <w:spacing w:val="47"/>
        </w:rPr>
        <w:t> </w:t>
      </w:r>
      <w:r>
        <w:rPr/>
        <w:t>чрезвычайной</w:t>
      </w:r>
      <w:r>
        <w:rPr>
          <w:spacing w:val="46"/>
        </w:rPr>
        <w:t> </w:t>
      </w:r>
      <w:r>
        <w:rPr/>
        <w:t>ситуации,</w:t>
      </w:r>
      <w:r>
        <w:rPr>
          <w:spacing w:val="47"/>
        </w:rPr>
        <w:t> </w:t>
      </w:r>
      <w:r>
        <w:rPr/>
        <w:t>ликвидации</w:t>
      </w:r>
      <w:r>
        <w:rPr>
          <w:spacing w:val="46"/>
        </w:rPr>
        <w:t> </w:t>
      </w:r>
      <w:r>
        <w:rPr/>
        <w:t>чрезвычайных</w:t>
      </w:r>
      <w:r>
        <w:rPr>
          <w:spacing w:val="47"/>
        </w:rPr>
        <w:t> </w:t>
      </w:r>
      <w:r>
        <w:rPr/>
        <w:t>ситуаций</w:t>
      </w:r>
      <w:r>
        <w:rPr>
          <w:spacing w:val="46"/>
        </w:rPr>
        <w:t> </w:t>
      </w:r>
      <w:r>
        <w:rPr/>
        <w:t>определяется</w:t>
      </w:r>
      <w:r>
        <w:rPr>
          <w:spacing w:val="-52"/>
        </w:rPr>
        <w:t> </w:t>
      </w:r>
      <w:r>
        <w:rPr/>
        <w:t>периодом времени, необходимого для устранения (ликвидации) причины, вызвавшей данную ситуацию.</w:t>
      </w:r>
      <w:r>
        <w:rPr>
          <w:spacing w:val="-52"/>
        </w:rPr>
        <w:t> </w:t>
      </w:r>
      <w:r>
        <w:rPr/>
        <w:t>18-10.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2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при выполнении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автомобильных</w:t>
      </w:r>
    </w:p>
    <w:p>
      <w:pPr>
        <w:pStyle w:val="BodyText"/>
        <w:spacing w:line="237" w:lineRule="auto"/>
        <w:ind w:right="254" w:firstLine="0"/>
      </w:pPr>
      <w:r>
        <w:rPr/>
        <w:t>дорог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технологических операций.</w:t>
      </w:r>
    </w:p>
    <w:p>
      <w:pPr>
        <w:pStyle w:val="BodyText"/>
        <w:spacing w:line="237" w:lineRule="auto"/>
        <w:ind w:right="257"/>
      </w:pPr>
      <w:r>
        <w:rPr/>
        <w:t>18-11. Срок временных ограничений или прекращения движения в случае выявления дефектов и</w:t>
      </w:r>
      <w:r>
        <w:rPr>
          <w:spacing w:val="1"/>
        </w:rPr>
        <w:t> </w:t>
      </w:r>
      <w:r>
        <w:rPr/>
        <w:t>повреждений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дорог,</w:t>
      </w:r>
      <w:r>
        <w:rPr>
          <w:spacing w:val="1"/>
        </w:rPr>
        <w:t> </w:t>
      </w:r>
      <w:r>
        <w:rPr/>
        <w:t>создающих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 движения, определяется периодом времени, необходимого для устранения этих дефектов и</w:t>
      </w:r>
      <w:r>
        <w:rPr>
          <w:spacing w:val="1"/>
        </w:rPr>
        <w:t> </w:t>
      </w:r>
      <w:r>
        <w:rPr/>
        <w:t>повреждений.</w:t>
      </w:r>
    </w:p>
    <w:p>
      <w:pPr>
        <w:pStyle w:val="BodyText"/>
        <w:spacing w:line="237" w:lineRule="auto"/>
        <w:ind w:right="257"/>
      </w:pPr>
      <w:r>
        <w:rPr/>
        <w:t>18-12. Временные ограничения или прекращение движения в целях обеспечения 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транспортировку</w:t>
      </w:r>
      <w:r>
        <w:rPr>
          <w:spacing w:val="1"/>
        </w:rPr>
        <w:t> </w:t>
      </w:r>
      <w:r>
        <w:rPr/>
        <w:t>дорожно-строительной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дорожно-эксплуатационной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аварийно-восстановительных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ремонтных</w:t>
      </w:r>
      <w:r>
        <w:rPr>
          <w:spacing w:val="-3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участке</w:t>
      </w:r>
      <w:r>
        <w:rPr>
          <w:spacing w:val="-3"/>
        </w:rPr>
        <w:t> </w:t>
      </w:r>
      <w:r>
        <w:rPr/>
        <w:t>ограничения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прекращения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2054" w:val="left" w:leader="none"/>
        </w:tabs>
        <w:spacing w:line="237" w:lineRule="auto" w:before="0" w:after="0"/>
        <w:ind w:left="1429" w:right="1643" w:firstLine="269"/>
        <w:jc w:val="left"/>
      </w:pPr>
      <w:r>
        <w:rPr>
          <w:color w:val="26282D"/>
        </w:rPr>
        <w:t>Временные ограничения или прекращения движения в период</w:t>
      </w:r>
      <w:r>
        <w:rPr>
          <w:color w:val="26282D"/>
          <w:spacing w:val="1"/>
        </w:rPr>
        <w:t> </w:t>
      </w:r>
      <w:r>
        <w:rPr>
          <w:color w:val="26282D"/>
        </w:rPr>
        <w:t>повышенной</w:t>
      </w:r>
      <w:r>
        <w:rPr>
          <w:color w:val="26282D"/>
          <w:spacing w:val="-10"/>
        </w:rPr>
        <w:t> </w:t>
      </w:r>
      <w:r>
        <w:rPr>
          <w:color w:val="26282D"/>
        </w:rPr>
        <w:t>интенсивности</w:t>
      </w:r>
      <w:r>
        <w:rPr>
          <w:color w:val="26282D"/>
          <w:spacing w:val="-10"/>
        </w:rPr>
        <w:t> </w:t>
      </w:r>
      <w:r>
        <w:rPr>
          <w:color w:val="26282D"/>
        </w:rPr>
        <w:t>движения</w:t>
      </w:r>
      <w:r>
        <w:rPr>
          <w:color w:val="26282D"/>
          <w:spacing w:val="-10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10"/>
        </w:rPr>
        <w:t> </w:t>
      </w:r>
      <w:r>
        <w:rPr>
          <w:color w:val="26282D"/>
        </w:rPr>
        <w:t>средств</w:t>
      </w:r>
      <w:r>
        <w:rPr>
          <w:color w:val="26282D"/>
          <w:spacing w:val="-9"/>
        </w:rPr>
        <w:t> </w:t>
      </w:r>
      <w:r>
        <w:rPr>
          <w:color w:val="26282D"/>
        </w:rPr>
        <w:t>накануне</w:t>
      </w:r>
    </w:p>
    <w:p>
      <w:pPr>
        <w:spacing w:line="249" w:lineRule="exact" w:before="0"/>
        <w:ind w:left="478" w:right="68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нерабочих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праздничных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выходных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дней,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нерабочие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праздничные</w:t>
      </w:r>
    </w:p>
    <w:p>
      <w:pPr>
        <w:pStyle w:val="Heading1"/>
        <w:spacing w:line="251" w:lineRule="exact"/>
        <w:ind w:right="636"/>
      </w:pPr>
      <w:r>
        <w:rPr>
          <w:color w:val="26282D"/>
        </w:rPr>
        <w:t>и</w:t>
      </w:r>
      <w:r>
        <w:rPr>
          <w:color w:val="26282D"/>
          <w:spacing w:val="-4"/>
        </w:rPr>
        <w:t> </w:t>
      </w:r>
      <w:r>
        <w:rPr>
          <w:color w:val="26282D"/>
        </w:rPr>
        <w:t>выходные</w:t>
      </w:r>
      <w:r>
        <w:rPr>
          <w:color w:val="26282D"/>
          <w:spacing w:val="-3"/>
        </w:rPr>
        <w:t> </w:t>
      </w:r>
      <w:r>
        <w:rPr>
          <w:color w:val="26282D"/>
        </w:rPr>
        <w:t>дни,</w:t>
      </w:r>
      <w:r>
        <w:rPr>
          <w:color w:val="26282D"/>
          <w:spacing w:val="-3"/>
        </w:rPr>
        <w:t> </w:t>
      </w:r>
      <w:r>
        <w:rPr>
          <w:color w:val="26282D"/>
        </w:rPr>
        <w:t>а</w:t>
      </w:r>
      <w:r>
        <w:rPr>
          <w:color w:val="26282D"/>
          <w:spacing w:val="-3"/>
        </w:rPr>
        <w:t> </w:t>
      </w:r>
      <w:r>
        <w:rPr>
          <w:color w:val="26282D"/>
        </w:rPr>
        <w:t>также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3"/>
        </w:rPr>
        <w:t> </w:t>
      </w:r>
      <w:r>
        <w:rPr>
          <w:color w:val="26282D"/>
        </w:rPr>
        <w:t>часы</w:t>
      </w:r>
      <w:r>
        <w:rPr>
          <w:color w:val="26282D"/>
          <w:spacing w:val="-4"/>
        </w:rPr>
        <w:t> </w:t>
      </w:r>
      <w:r>
        <w:rPr>
          <w:color w:val="26282D"/>
        </w:rPr>
        <w:t>максимальной</w:t>
      </w:r>
      <w:r>
        <w:rPr>
          <w:color w:val="26282D"/>
          <w:spacing w:val="-4"/>
        </w:rPr>
        <w:t> </w:t>
      </w:r>
      <w:r>
        <w:rPr>
          <w:color w:val="26282D"/>
        </w:rPr>
        <w:t>загрузки</w:t>
      </w:r>
      <w:r>
        <w:rPr>
          <w:color w:val="26282D"/>
          <w:spacing w:val="-4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3"/>
        </w:rPr>
        <w:t> </w:t>
      </w:r>
      <w:r>
        <w:rPr>
          <w:color w:val="26282D"/>
        </w:rPr>
        <w:t>дорог</w:t>
      </w:r>
    </w:p>
    <w:p>
      <w:pPr>
        <w:spacing w:after="0" w:line="251" w:lineRule="exact"/>
        <w:sectPr>
          <w:pgSz w:w="11900" w:h="16840"/>
          <w:pgMar w:header="289" w:footer="511" w:top="700" w:bottom="700" w:left="900" w:right="740"/>
        </w:sectPr>
      </w:pP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92" w:after="0"/>
        <w:ind w:left="100" w:right="255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прекращения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 вводятся с</w:t>
      </w:r>
      <w:r>
        <w:rPr>
          <w:spacing w:val="1"/>
          <w:sz w:val="22"/>
        </w:rPr>
        <w:t> </w:t>
      </w:r>
      <w:r>
        <w:rPr>
          <w:sz w:val="22"/>
        </w:rPr>
        <w:t>учетом информации о местах проведения праздничных и(или) массовых мероприятий и(или) прогнозов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местах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периодах</w:t>
      </w:r>
      <w:r>
        <w:rPr>
          <w:spacing w:val="-3"/>
          <w:sz w:val="22"/>
        </w:rPr>
        <w:t> </w:t>
      </w:r>
      <w:r>
        <w:rPr>
          <w:sz w:val="22"/>
        </w:rPr>
        <w:t>наибольшей</w:t>
      </w:r>
      <w:r>
        <w:rPr>
          <w:spacing w:val="-3"/>
          <w:sz w:val="22"/>
        </w:rPr>
        <w:t> </w:t>
      </w:r>
      <w:r>
        <w:rPr>
          <w:sz w:val="22"/>
        </w:rPr>
        <w:t>загрузки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3"/>
          <w:sz w:val="22"/>
        </w:rPr>
        <w:t> </w:t>
      </w:r>
      <w:r>
        <w:rPr>
          <w:sz w:val="22"/>
        </w:rPr>
        <w:t>дорог</w:t>
      </w:r>
      <w:r>
        <w:rPr>
          <w:spacing w:val="-4"/>
          <w:sz w:val="22"/>
        </w:rPr>
        <w:t> </w:t>
      </w:r>
      <w:r>
        <w:rPr>
          <w:sz w:val="22"/>
        </w:rPr>
        <w:t>(участков</w:t>
      </w:r>
      <w:r>
        <w:rPr>
          <w:spacing w:val="-2"/>
          <w:sz w:val="22"/>
        </w:rPr>
        <w:t> </w:t>
      </w:r>
      <w:r>
        <w:rPr>
          <w:sz w:val="22"/>
        </w:rPr>
        <w:t>автомобильных</w:t>
      </w:r>
      <w:r>
        <w:rPr>
          <w:spacing w:val="-4"/>
          <w:sz w:val="22"/>
        </w:rPr>
        <w:t> </w:t>
      </w:r>
      <w:r>
        <w:rPr>
          <w:sz w:val="22"/>
        </w:rPr>
        <w:t>дорог).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2436" w:val="left" w:leader="none"/>
        </w:tabs>
        <w:spacing w:line="251" w:lineRule="exact" w:before="0" w:after="0"/>
        <w:ind w:left="2435" w:right="0" w:hanging="269"/>
        <w:jc w:val="left"/>
      </w:pPr>
      <w:r>
        <w:rPr>
          <w:color w:val="26282D"/>
        </w:rPr>
        <w:t>Информирование</w:t>
      </w:r>
      <w:r>
        <w:rPr>
          <w:color w:val="26282D"/>
          <w:spacing w:val="-4"/>
        </w:rPr>
        <w:t> </w:t>
      </w:r>
      <w:r>
        <w:rPr>
          <w:color w:val="26282D"/>
        </w:rPr>
        <w:t>о</w:t>
      </w:r>
      <w:r>
        <w:rPr>
          <w:color w:val="26282D"/>
          <w:spacing w:val="-2"/>
        </w:rPr>
        <w:t> </w:t>
      </w:r>
      <w:r>
        <w:rPr>
          <w:color w:val="26282D"/>
        </w:rPr>
        <w:t>введении</w:t>
      </w:r>
      <w:r>
        <w:rPr>
          <w:color w:val="26282D"/>
          <w:spacing w:val="-3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2"/>
        </w:rPr>
        <w:t> </w:t>
      </w:r>
      <w:r>
        <w:rPr>
          <w:color w:val="26282D"/>
        </w:rPr>
        <w:t>ограничений</w:t>
      </w:r>
    </w:p>
    <w:p>
      <w:pPr>
        <w:spacing w:line="237" w:lineRule="auto" w:before="1"/>
        <w:ind w:left="4643" w:right="868" w:hanging="3233"/>
        <w:jc w:val="left"/>
        <w:rPr>
          <w:b/>
          <w:sz w:val="22"/>
        </w:rPr>
      </w:pPr>
      <w:r>
        <w:rPr>
          <w:b/>
          <w:color w:val="26282D"/>
          <w:sz w:val="22"/>
        </w:rPr>
        <w:t>или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прекращениях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7"/>
          <w:sz w:val="22"/>
        </w:rPr>
        <w:t> </w:t>
      </w:r>
      <w:r>
        <w:rPr>
          <w:b/>
          <w:color w:val="26282D"/>
          <w:sz w:val="22"/>
        </w:rPr>
        <w:t>автомобильным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дорогам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274145pt;width:495pt;height:42.25pt;mso-position-horizontal-relative:page;mso-position-vertical-relative:paragraph;z-index:-15718912;mso-wrap-distance-left:0;mso-wrap-distance-right:0" coordorigin="1000,185" coordsize="9900,845">
            <v:shape style="position:absolute;left:1000;top:185;width:9900;height:845" coordorigin="1000,185" coordsize="9900,845" path="m10900,185l1000,185,1000,435,1000,530,1000,685,1000,780,1000,1030,5700,1030,5700,780,8294,780,8294,530,10900,530,10900,185xe" filled="true" fillcolor="#efefef" stroked="false">
              <v:path arrowok="t"/>
              <v:fill type="solid"/>
            </v:shape>
            <v:shape style="position:absolute;left:1000;top:780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7" w:id="19"/>
                    <w:bookmarkEnd w:id="19"/>
                    <w:r>
                      <w:rPr/>
                    </w:r>
                    <w:hyperlink w:history="true" w:anchor="_bookmark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0;width:729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апреля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129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настоящего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Порядка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5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3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Кемеровской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17" w:after="0"/>
        <w:ind w:left="100" w:right="253" w:firstLine="72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уполномоченный орган обязан информировать об этом пользователей автомобильными дорогами путем</w:t>
      </w:r>
      <w:r>
        <w:rPr>
          <w:spacing w:val="1"/>
          <w:sz w:val="22"/>
        </w:rPr>
        <w:t> </w:t>
      </w:r>
      <w:r>
        <w:rPr>
          <w:sz w:val="22"/>
        </w:rPr>
        <w:t>размещения объявления с информацией о причинах и сроках такого ограничения движения, а также о</w:t>
      </w:r>
      <w:r>
        <w:rPr>
          <w:spacing w:val="1"/>
          <w:sz w:val="22"/>
        </w:rPr>
        <w:t> </w:t>
      </w:r>
      <w:r>
        <w:rPr>
          <w:sz w:val="22"/>
        </w:rPr>
        <w:t>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1"/>
          <w:sz w:val="22"/>
        </w:rPr>
        <w:t> </w:t>
      </w:r>
      <w:r>
        <w:rPr>
          <w:sz w:val="22"/>
        </w:rPr>
        <w:t>объезда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наличии)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информационно-телекоммуникационной</w:t>
      </w:r>
      <w:r>
        <w:rPr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</w:t>
      </w:r>
      <w:r>
        <w:rPr>
          <w:spacing w:val="-2"/>
          <w:sz w:val="22"/>
        </w:rPr>
        <w:t> </w:t>
      </w:r>
      <w:r>
        <w:rPr>
          <w:sz w:val="22"/>
        </w:rPr>
        <w:t>и(или)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печатных</w:t>
      </w:r>
      <w:r>
        <w:rPr>
          <w:spacing w:val="-2"/>
          <w:sz w:val="22"/>
        </w:rPr>
        <w:t> </w:t>
      </w:r>
      <w:r>
        <w:rPr>
          <w:sz w:val="22"/>
        </w:rPr>
        <w:t>средствах</w:t>
      </w:r>
      <w:r>
        <w:rPr>
          <w:spacing w:val="-1"/>
          <w:sz w:val="22"/>
        </w:rPr>
        <w:t> </w:t>
      </w:r>
      <w:r>
        <w:rPr>
          <w:sz w:val="22"/>
        </w:rPr>
        <w:t>массовой</w:t>
      </w:r>
      <w:r>
        <w:rPr>
          <w:spacing w:val="-2"/>
          <w:sz w:val="22"/>
        </w:rPr>
        <w:t> </w:t>
      </w:r>
      <w:r>
        <w:rPr>
          <w:sz w:val="22"/>
        </w:rPr>
        <w:t>информации.</w:t>
      </w:r>
    </w:p>
    <w:p>
      <w:pPr>
        <w:pStyle w:val="BodyText"/>
        <w:spacing w:line="237" w:lineRule="auto"/>
        <w:ind w:right="254"/>
      </w:pPr>
      <w:r>
        <w:rPr/>
        <w:t>Акт о введении ограничения в весенний период после его издания подлежит официальному</w:t>
      </w:r>
      <w:r>
        <w:rPr>
          <w:spacing w:val="1"/>
        </w:rPr>
        <w:t> </w:t>
      </w:r>
      <w:r>
        <w:rPr/>
        <w:t>опубликованию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актами,</w:t>
      </w:r>
      <w:r>
        <w:rPr>
          <w:spacing w:val="1"/>
        </w:rPr>
        <w:t> </w:t>
      </w:r>
      <w:r>
        <w:rPr/>
        <w:t>регулирующими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опубликования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актов.</w:t>
      </w:r>
    </w:p>
    <w:p>
      <w:pPr>
        <w:pStyle w:val="ListParagraph"/>
        <w:numPr>
          <w:ilvl w:val="0"/>
          <w:numId w:val="2"/>
        </w:numPr>
        <w:tabs>
          <w:tab w:pos="1208" w:val="left" w:leader="none"/>
        </w:tabs>
        <w:spacing w:line="237" w:lineRule="auto" w:before="0" w:after="0"/>
        <w:ind w:left="100" w:right="255" w:firstLine="720"/>
        <w:jc w:val="both"/>
        <w:rPr>
          <w:sz w:val="22"/>
        </w:rPr>
      </w:pPr>
      <w:r>
        <w:rPr>
          <w:sz w:val="22"/>
        </w:rPr>
        <w:t>В остальных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 дорогами информируются уполномоченным органом незамедлительно после издания</w:t>
      </w:r>
      <w:r>
        <w:rPr>
          <w:spacing w:val="1"/>
          <w:sz w:val="22"/>
        </w:rPr>
        <w:t> </w:t>
      </w:r>
      <w:r>
        <w:rPr>
          <w:sz w:val="22"/>
        </w:rPr>
        <w:t>соответствующего акта о введении ограничения путем официального опубликования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 а также размещения информации о возможных маршрутах объезда (при их наличии) в</w:t>
      </w:r>
      <w:r>
        <w:rPr>
          <w:spacing w:val="1"/>
          <w:sz w:val="22"/>
        </w:rPr>
        <w:t> </w:t>
      </w:r>
      <w:r>
        <w:rPr>
          <w:sz w:val="22"/>
        </w:rPr>
        <w:t>официальном</w:t>
      </w:r>
      <w:r>
        <w:rPr>
          <w:spacing w:val="-1"/>
          <w:sz w:val="22"/>
        </w:rPr>
        <w:t> </w:t>
      </w:r>
      <w:r>
        <w:rPr>
          <w:sz w:val="22"/>
        </w:rPr>
        <w:t>источнике</w:t>
      </w:r>
      <w:r>
        <w:rPr>
          <w:spacing w:val="-1"/>
          <w:sz w:val="22"/>
        </w:rPr>
        <w:t> </w:t>
      </w:r>
      <w:r>
        <w:rPr>
          <w:sz w:val="22"/>
        </w:rPr>
        <w:t>опубликования такого</w:t>
      </w:r>
      <w:r>
        <w:rPr>
          <w:spacing w:val="-1"/>
          <w:sz w:val="22"/>
        </w:rPr>
        <w:t> </w:t>
      </w:r>
      <w:r>
        <w:rPr>
          <w:sz w:val="22"/>
        </w:rPr>
        <w:t>акта</w:t>
      </w:r>
      <w:r>
        <w:rPr>
          <w:spacing w:val="-1"/>
          <w:sz w:val="22"/>
        </w:rPr>
        <w:t> </w:t>
      </w:r>
      <w:r>
        <w:rPr>
          <w:sz w:val="22"/>
        </w:rPr>
        <w:t>о 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37" w:lineRule="auto" w:before="0" w:after="0"/>
        <w:ind w:left="100" w:right="254" w:firstLine="720"/>
        <w:jc w:val="both"/>
        <w:rPr>
          <w:sz w:val="22"/>
        </w:rPr>
      </w:pPr>
      <w:r>
        <w:rPr>
          <w:sz w:val="22"/>
        </w:rPr>
        <w:t>Уполномоченный</w:t>
      </w:r>
      <w:r>
        <w:rPr>
          <w:spacing w:val="1"/>
          <w:sz w:val="22"/>
        </w:rPr>
        <w:t> </w:t>
      </w:r>
      <w:r>
        <w:rPr>
          <w:sz w:val="22"/>
        </w:rPr>
        <w:t>орган,</w:t>
      </w:r>
      <w:r>
        <w:rPr>
          <w:spacing w:val="1"/>
          <w:sz w:val="22"/>
        </w:rPr>
        <w:t> </w:t>
      </w:r>
      <w:r>
        <w:rPr>
          <w:sz w:val="22"/>
        </w:rPr>
        <w:t>издавший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-2"/>
          <w:sz w:val="22"/>
        </w:rPr>
        <w:t> </w:t>
      </w:r>
      <w:r>
        <w:rPr>
          <w:sz w:val="22"/>
        </w:rPr>
        <w:t>государственные</w:t>
      </w:r>
      <w:r>
        <w:rPr>
          <w:spacing w:val="-2"/>
          <w:sz w:val="22"/>
        </w:rPr>
        <w:t> </w:t>
      </w:r>
      <w:r>
        <w:rPr>
          <w:sz w:val="22"/>
        </w:rPr>
        <w:t>контрольные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надзорные</w:t>
      </w:r>
      <w:r>
        <w:rPr>
          <w:spacing w:val="-2"/>
          <w:sz w:val="22"/>
        </w:rPr>
        <w:t> </w:t>
      </w:r>
      <w:r>
        <w:rPr>
          <w:sz w:val="22"/>
        </w:rPr>
        <w:t>органы.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BodyText"/>
        <w:spacing w:line="221" w:lineRule="exact" w:before="1"/>
        <w:ind w:left="185" w:firstLine="0"/>
        <w:jc w:val="left"/>
      </w:pPr>
      <w:r>
        <w:rPr/>
        <w:t>Заместитель</w:t>
      </w:r>
      <w:r>
        <w:rPr>
          <w:spacing w:val="-10"/>
        </w:rPr>
        <w:t> </w:t>
      </w:r>
      <w:r>
        <w:rPr/>
        <w:t>Губернатора</w:t>
      </w:r>
    </w:p>
    <w:p>
      <w:pPr>
        <w:pStyle w:val="BodyText"/>
        <w:tabs>
          <w:tab w:pos="8885" w:val="left" w:leader="none"/>
        </w:tabs>
        <w:spacing w:line="281" w:lineRule="exact"/>
        <w:ind w:left="185" w:firstLine="0"/>
        <w:jc w:val="left"/>
      </w:pPr>
      <w:r>
        <w:rPr/>
        <w:t>Кемеровской</w:t>
      </w:r>
      <w:r>
        <w:rPr>
          <w:spacing w:val="-4"/>
        </w:rPr>
        <w:t> </w:t>
      </w:r>
      <w:r>
        <w:rPr/>
        <w:t>области</w:t>
        <w:tab/>
      </w:r>
      <w:r>
        <w:rPr>
          <w:position w:val="6"/>
        </w:rPr>
        <w:t>В.К.</w:t>
      </w:r>
      <w:r>
        <w:rPr>
          <w:spacing w:val="-4"/>
          <w:position w:val="6"/>
        </w:rPr>
        <w:t> </w:t>
      </w:r>
      <w:r>
        <w:rPr>
          <w:position w:val="6"/>
        </w:rPr>
        <w:t>Ермаков</w:t>
      </w:r>
    </w:p>
    <w:sectPr>
      <w:pgSz w:w="11900" w:h="16840"/>
      <w:pgMar w:header="289" w:footer="511" w:top="700" w:bottom="700" w:left="9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21.03.2024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9974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pt;margin-top:13.447266pt;width:448.65pt;height:13.2pt;mso-position-horizontal-relative:page;mso-position-vertical-relative:page;z-index:-15998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Кемеровской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18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августа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2011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7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388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8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225" w:hanging="196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91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62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3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4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5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6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7" w:hanging="19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7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55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520161/0" TargetMode="External"/><Relationship Id="rId8" Type="http://schemas.openxmlformats.org/officeDocument/2006/relationships/hyperlink" Target="https://internet.garant.ru/document/redirect/0/0" TargetMode="External"/><Relationship Id="rId9" Type="http://schemas.openxmlformats.org/officeDocument/2006/relationships/hyperlink" Target="https://internet.garant.ru/document/redirect/402707944/2" TargetMode="External"/><Relationship Id="rId10" Type="http://schemas.openxmlformats.org/officeDocument/2006/relationships/hyperlink" Target="https://internet.garant.ru/document/redirect/7534620/0" TargetMode="External"/><Relationship Id="rId11" Type="http://schemas.openxmlformats.org/officeDocument/2006/relationships/hyperlink" Target="https://internet.garant.ru/document/redirect/7501149/4" TargetMode="External"/><Relationship Id="rId12" Type="http://schemas.openxmlformats.org/officeDocument/2006/relationships/hyperlink" Target="https://internet.garant.ru/document/redirect/12157004/30021" TargetMode="External"/><Relationship Id="rId13" Type="http://schemas.openxmlformats.org/officeDocument/2006/relationships/hyperlink" Target="https://internet.garant.ru/document/redirect/7564701/10002" TargetMode="External"/><Relationship Id="rId14" Type="http://schemas.openxmlformats.org/officeDocument/2006/relationships/hyperlink" Target="https://internet.garant.ru/document/redirect/402707944/3" TargetMode="External"/><Relationship Id="rId15" Type="http://schemas.openxmlformats.org/officeDocument/2006/relationships/hyperlink" Target="https://internet.garant.ru/document/redirect/402707944/4" TargetMode="External"/><Relationship Id="rId16" Type="http://schemas.openxmlformats.org/officeDocument/2006/relationships/hyperlink" Target="https://internet.garant.ru/document/redirect/7549153/186" TargetMode="External"/><Relationship Id="rId17" Type="http://schemas.openxmlformats.org/officeDocument/2006/relationships/hyperlink" Target="https://internet.garant.ru/document/redirect/402707944/6" TargetMode="External"/><Relationship Id="rId18" Type="http://schemas.openxmlformats.org/officeDocument/2006/relationships/hyperlink" Target="https://internet.garant.ru/document/redirect/402707944/7" TargetMode="External"/><Relationship Id="rId19" Type="http://schemas.openxmlformats.org/officeDocument/2006/relationships/hyperlink" Target="https://internet.garant.ru/document/redirect/10105643/0" TargetMode="External"/><Relationship Id="rId20" Type="http://schemas.openxmlformats.org/officeDocument/2006/relationships/hyperlink" Target="https://internet.garant.ru/document/redirect/12157004/0" TargetMode="External"/><Relationship Id="rId21" Type="http://schemas.openxmlformats.org/officeDocument/2006/relationships/hyperlink" Target="https://internet.garant.ru/document/redirect/7564701/0" TargetMode="External"/><Relationship Id="rId22" Type="http://schemas.openxmlformats.org/officeDocument/2006/relationships/hyperlink" Target="https://internet.garant.ru/document/redirect/47009012/1" TargetMode="External"/><Relationship Id="rId23" Type="http://schemas.openxmlformats.org/officeDocument/2006/relationships/hyperlink" Target="https://internet.garant.ru/document/redirect/7500676/2" TargetMode="External"/><Relationship Id="rId24" Type="http://schemas.openxmlformats.org/officeDocument/2006/relationships/hyperlink" Target="https://internet.garant.ru/document/redirect/10105643/34000" TargetMode="External"/><Relationship Id="rId25" Type="http://schemas.openxmlformats.org/officeDocument/2006/relationships/hyperlink" Target="https://internet.garant.ru/document/redirect/402707944/8" TargetMode="External"/><Relationship Id="rId26" Type="http://schemas.openxmlformats.org/officeDocument/2006/relationships/hyperlink" Target="https://internet.garant.ru/document/redirect/7500676/3" TargetMode="External"/><Relationship Id="rId27" Type="http://schemas.openxmlformats.org/officeDocument/2006/relationships/hyperlink" Target="https://internet.garant.ru/document/redirect/7590179/1" TargetMode="External"/><Relationship Id="rId28" Type="http://schemas.openxmlformats.org/officeDocument/2006/relationships/hyperlink" Target="https://internet.garant.ru/document/redirect/7590179/2" TargetMode="External"/><Relationship Id="rId29" Type="http://schemas.openxmlformats.org/officeDocument/2006/relationships/hyperlink" Target="https://internet.garant.ru/document/redirect/12157004/31" TargetMode="External"/><Relationship Id="rId30" Type="http://schemas.openxmlformats.org/officeDocument/2006/relationships/hyperlink" Target="https://internet.garant.ru/document/redirect/7509062/2" TargetMode="External"/><Relationship Id="rId31" Type="http://schemas.openxmlformats.org/officeDocument/2006/relationships/hyperlink" Target="https://internet.garant.ru/document/redirect/7509062/9" TargetMode="External"/><Relationship Id="rId32" Type="http://schemas.openxmlformats.org/officeDocument/2006/relationships/hyperlink" Target="https://internet.garant.ru/document/redirect/47009012/3" TargetMode="External"/><Relationship Id="rId33" Type="http://schemas.openxmlformats.org/officeDocument/2006/relationships/hyperlink" Target="https://internet.garant.ru/document/redirect/402707944/9" TargetMode="External"/><Relationship Id="rId34" Type="http://schemas.openxmlformats.org/officeDocument/2006/relationships/hyperlink" Target="https://internet.garant.ru/document/redirect/1305770/1000" TargetMode="External"/><Relationship Id="rId35" Type="http://schemas.openxmlformats.org/officeDocument/2006/relationships/hyperlink" Target="https://internet.garant.ru/document/redirect/7590179/3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2024-03-21T08:04:45Z</dcterms:created>
  <dcterms:modified xsi:type="dcterms:W3CDTF">2024-03-21T08:04:45Z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2024-03-21T00:00:00Z</vt:filetime>
  </property>
</Properties>
</file>